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BEC4" w14:textId="77777777" w:rsidR="00A73941" w:rsidRDefault="00A73941" w:rsidP="00A73941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14:paraId="3BF64EC7" w14:textId="77777777" w:rsidR="00A73941" w:rsidRDefault="00A73941" w:rsidP="00A73941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Мойганская средняя общеобразовательная школа </w:t>
      </w:r>
    </w:p>
    <w:p w14:paraId="7338FF82" w14:textId="77777777" w:rsidR="00A73941" w:rsidRDefault="00A73941" w:rsidP="00A73941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tbl>
      <w:tblPr>
        <w:tblStyle w:val="1"/>
        <w:tblpPr w:leftFromText="180" w:rightFromText="180" w:vertAnchor="text" w:horzAnchor="margin" w:tblpXSpec="center" w:tblpY="43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A73941" w14:paraId="6C4607DD" w14:textId="77777777" w:rsidTr="004E18A4">
        <w:trPr>
          <w:trHeight w:val="1267"/>
        </w:trPr>
        <w:tc>
          <w:tcPr>
            <w:tcW w:w="5103" w:type="dxa"/>
            <w:hideMark/>
          </w:tcPr>
          <w:p w14:paraId="6CAF088C" w14:textId="77777777" w:rsidR="00A73941" w:rsidRDefault="00A73941" w:rsidP="004E18A4">
            <w:pPr>
              <w:shd w:val="clear" w:color="auto" w:fill="FFFFFF" w:themeFill="background1"/>
              <w:ind w:left="142" w:right="191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11E7D979" w14:textId="77777777" w:rsidR="00A73941" w:rsidRDefault="00A73941" w:rsidP="004E18A4">
            <w:pPr>
              <w:shd w:val="clear" w:color="auto" w:fill="FFFFFF" w:themeFill="background1"/>
              <w:ind w:left="142" w:right="1910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  <w:p w14:paraId="068EBF1E" w14:textId="77777777" w:rsidR="00A73941" w:rsidRDefault="00A73941" w:rsidP="004E18A4">
            <w:pPr>
              <w:shd w:val="clear" w:color="auto" w:fill="FFFFFF" w:themeFill="background1"/>
              <w:tabs>
                <w:tab w:val="left" w:pos="4111"/>
                <w:tab w:val="left" w:pos="4395"/>
              </w:tabs>
              <w:ind w:left="142" w:right="250"/>
              <w:rPr>
                <w:sz w:val="28"/>
              </w:rPr>
            </w:pPr>
            <w:r>
              <w:rPr>
                <w:sz w:val="28"/>
              </w:rPr>
              <w:t>___________О.В. Абушахманова</w:t>
            </w:r>
          </w:p>
          <w:p w14:paraId="2D46924E" w14:textId="77777777" w:rsidR="00A73941" w:rsidRDefault="00A73941" w:rsidP="004E18A4">
            <w:pPr>
              <w:shd w:val="clear" w:color="auto" w:fill="FFFFFF" w:themeFill="background1"/>
              <w:ind w:left="142" w:right="191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«30» августа 2023 г.</w:t>
            </w:r>
          </w:p>
        </w:tc>
        <w:tc>
          <w:tcPr>
            <w:tcW w:w="4786" w:type="dxa"/>
            <w:hideMark/>
          </w:tcPr>
          <w:p w14:paraId="07677ADA" w14:textId="77777777" w:rsidR="00A73941" w:rsidRDefault="00A73941" w:rsidP="004E18A4">
            <w:pPr>
              <w:shd w:val="clear" w:color="auto" w:fill="FFFFFF" w:themeFill="background1"/>
              <w:ind w:left="-567"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27E0BFBC" w14:textId="77777777" w:rsidR="00A73941" w:rsidRDefault="00A73941" w:rsidP="004E18A4">
            <w:pPr>
              <w:shd w:val="clear" w:color="auto" w:fill="FFFFFF" w:themeFill="background1"/>
              <w:ind w:left="-567"/>
              <w:jc w:val="right"/>
              <w:rPr>
                <w:sz w:val="28"/>
              </w:rPr>
            </w:pPr>
            <w:r>
              <w:rPr>
                <w:sz w:val="28"/>
              </w:rPr>
              <w:t>Директор МБОУ Мойганская СОШ</w:t>
            </w:r>
          </w:p>
          <w:p w14:paraId="74284E29" w14:textId="77777777" w:rsidR="00A73941" w:rsidRDefault="00A73941" w:rsidP="004E18A4">
            <w:pPr>
              <w:shd w:val="clear" w:color="auto" w:fill="FFFFFF" w:themeFill="background1"/>
              <w:ind w:left="-567"/>
              <w:jc w:val="right"/>
              <w:rPr>
                <w:sz w:val="28"/>
              </w:rPr>
            </w:pPr>
            <w:r>
              <w:rPr>
                <w:sz w:val="28"/>
              </w:rPr>
              <w:t>______________А.А. Пятков</w:t>
            </w:r>
          </w:p>
          <w:p w14:paraId="494B63F2" w14:textId="77777777" w:rsidR="00A73941" w:rsidRDefault="00A73941" w:rsidP="004E18A4">
            <w:pPr>
              <w:shd w:val="clear" w:color="auto" w:fill="FFFFFF" w:themeFill="background1"/>
              <w:ind w:left="-567"/>
              <w:jc w:val="right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«30» августа 2023 г.</w:t>
            </w:r>
          </w:p>
        </w:tc>
      </w:tr>
    </w:tbl>
    <w:p w14:paraId="55A89807" w14:textId="77777777" w:rsidR="00A73941" w:rsidRDefault="00A73941" w:rsidP="00A73941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3FDD305D" w14:textId="77777777" w:rsidR="00A73941" w:rsidRDefault="00A73941" w:rsidP="00A73941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2395483D" w14:textId="77777777" w:rsidR="00A73941" w:rsidRDefault="00A73941" w:rsidP="00A73941">
      <w:pPr>
        <w:widowControl w:val="0"/>
        <w:shd w:val="clear" w:color="auto" w:fill="FFFFFF" w:themeFill="background1"/>
        <w:spacing w:after="0" w:line="264" w:lineRule="auto"/>
        <w:ind w:left="-567"/>
        <w:jc w:val="center"/>
        <w:rPr>
          <w:rFonts w:ascii="Times New Roman" w:eastAsia="Times New Roman" w:hAnsi="Times New Roman"/>
          <w:color w:val="1C1D1C"/>
          <w:sz w:val="34"/>
          <w:szCs w:val="34"/>
          <w:lang w:eastAsia="ru-RU" w:bidi="ru-RU"/>
        </w:rPr>
      </w:pPr>
    </w:p>
    <w:p w14:paraId="31010794" w14:textId="77777777" w:rsidR="00A73941" w:rsidRDefault="00A73941" w:rsidP="00A73941">
      <w:pPr>
        <w:widowControl w:val="0"/>
        <w:shd w:val="clear" w:color="auto" w:fill="FFFFFF" w:themeFill="background1"/>
        <w:spacing w:after="0" w:line="264" w:lineRule="auto"/>
        <w:ind w:left="-567"/>
        <w:jc w:val="center"/>
        <w:rPr>
          <w:rFonts w:ascii="Times New Roman" w:eastAsia="Times New Roman" w:hAnsi="Times New Roman"/>
          <w:color w:val="1C1D1C"/>
          <w:sz w:val="34"/>
          <w:szCs w:val="34"/>
          <w:lang w:eastAsia="ru-RU" w:bidi="ru-RU"/>
        </w:rPr>
      </w:pPr>
    </w:p>
    <w:p w14:paraId="0F8C942E" w14:textId="0A4DF48E" w:rsidR="00A73941" w:rsidRPr="00D814E5" w:rsidRDefault="00A73941" w:rsidP="00A739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Рабочая программа</w:t>
      </w:r>
      <w:r>
        <w:rPr>
          <w:rFonts w:ascii="Times New Roman" w:eastAsia="Times New Roman" w:hAnsi="Times New Roman"/>
          <w:sz w:val="34"/>
          <w:szCs w:val="34"/>
          <w:lang w:eastAsia="ru-RU" w:bidi="ru-RU"/>
        </w:rPr>
        <w:br/>
        <w:t>курса внеурочной деятельности</w:t>
      </w:r>
      <w:r>
        <w:rPr>
          <w:rFonts w:ascii="Times New Roman" w:eastAsia="Times New Roman" w:hAnsi="Times New Roman"/>
          <w:sz w:val="34"/>
          <w:szCs w:val="34"/>
          <w:lang w:eastAsia="ru-RU" w:bidi="ru-RU"/>
        </w:rPr>
        <w:br/>
      </w:r>
      <w:r w:rsidRPr="00D814E5">
        <w:rPr>
          <w:rFonts w:ascii="Times New Roman" w:eastAsia="Times New Roman" w:hAnsi="Times New Roman"/>
          <w:b/>
          <w:sz w:val="34"/>
          <w:szCs w:val="34"/>
          <w:lang w:eastAsia="ru-RU" w:bidi="ru-RU"/>
        </w:rPr>
        <w:t>«</w:t>
      </w:r>
      <w:r w:rsidR="004E18A4" w:rsidRPr="00FB28A3">
        <w:rPr>
          <w:rFonts w:ascii="Times New Roman" w:eastAsia="Calibri" w:hAnsi="Times New Roman" w:cs="Times New Roman"/>
          <w:b/>
          <w:sz w:val="26"/>
          <w:szCs w:val="26"/>
        </w:rPr>
        <w:t>Занимательная химия</w:t>
      </w:r>
      <w:r w:rsidRPr="00D814E5">
        <w:rPr>
          <w:rFonts w:ascii="Times New Roman" w:eastAsia="Times New Roman" w:hAnsi="Times New Roman"/>
          <w:b/>
          <w:sz w:val="34"/>
          <w:szCs w:val="34"/>
          <w:lang w:eastAsia="ru-RU" w:bidi="ru-RU"/>
        </w:rPr>
        <w:t>»</w:t>
      </w:r>
    </w:p>
    <w:p w14:paraId="1F1D7344" w14:textId="7F58C795" w:rsidR="00A73941" w:rsidRDefault="004E18A4" w:rsidP="00A73941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Monotype Corsiva" w:eastAsia="Times New Roman" w:hAnsi="Monotype Corsiva"/>
          <w:b/>
          <w:sz w:val="44"/>
          <w:szCs w:val="28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для учащихся 7</w:t>
      </w:r>
      <w:r w:rsidR="00A73941">
        <w:rPr>
          <w:rFonts w:ascii="Times New Roman" w:eastAsia="Times New Roman" w:hAnsi="Times New Roman"/>
          <w:sz w:val="34"/>
          <w:szCs w:val="34"/>
          <w:lang w:eastAsia="ru-RU" w:bidi="ru-RU"/>
        </w:rPr>
        <w:t xml:space="preserve"> (общеобразовательного) класса</w:t>
      </w:r>
    </w:p>
    <w:p w14:paraId="47DBC747" w14:textId="77777777" w:rsidR="00A73941" w:rsidRDefault="00A73941" w:rsidP="00A73941">
      <w:pPr>
        <w:widowControl w:val="0"/>
        <w:shd w:val="clear" w:color="auto" w:fill="FFFFFF" w:themeFill="background1"/>
        <w:spacing w:after="0" w:line="360" w:lineRule="auto"/>
        <w:ind w:left="-567"/>
        <w:jc w:val="center"/>
        <w:rPr>
          <w:rFonts w:ascii="Times New Roman" w:eastAsia="Times New Roman" w:hAnsi="Times New Roman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на 2023-2024 учебный год</w:t>
      </w:r>
    </w:p>
    <w:p w14:paraId="5578C4E2" w14:textId="77777777" w:rsidR="00A73941" w:rsidRDefault="00A73941" w:rsidP="00A73941">
      <w:pPr>
        <w:widowControl w:val="0"/>
        <w:shd w:val="clear" w:color="auto" w:fill="FFFFFF" w:themeFill="background1"/>
        <w:spacing w:after="0" w:line="360" w:lineRule="auto"/>
        <w:ind w:left="-567"/>
        <w:jc w:val="center"/>
        <w:rPr>
          <w:rFonts w:ascii="Times New Roman" w:eastAsia="Times New Roman" w:hAnsi="Times New Roman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количество часов в неделю: 1 час</w:t>
      </w:r>
    </w:p>
    <w:p w14:paraId="152606FE" w14:textId="77777777" w:rsidR="00A73941" w:rsidRDefault="00A73941" w:rsidP="00A73941">
      <w:pPr>
        <w:widowControl w:val="0"/>
        <w:shd w:val="clear" w:color="auto" w:fill="FFFFFF" w:themeFill="background1"/>
        <w:spacing w:after="4280" w:line="360" w:lineRule="auto"/>
        <w:ind w:left="-567"/>
        <w:jc w:val="center"/>
        <w:rPr>
          <w:rFonts w:ascii="Times New Roman" w:eastAsia="Times New Roman" w:hAnsi="Times New Roman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Составил учите</w:t>
      </w:r>
      <w:bookmarkStart w:id="0" w:name="_GoBack"/>
      <w:bookmarkEnd w:id="0"/>
      <w:r>
        <w:rPr>
          <w:rFonts w:ascii="Times New Roman" w:eastAsia="Times New Roman" w:hAnsi="Times New Roman"/>
          <w:sz w:val="34"/>
          <w:szCs w:val="34"/>
          <w:lang w:eastAsia="ru-RU" w:bidi="ru-RU"/>
        </w:rPr>
        <w:t>ль: Абушахманова О.В.</w:t>
      </w:r>
    </w:p>
    <w:p w14:paraId="6EE6FF89" w14:textId="3DAFD547" w:rsidR="00A73941" w:rsidRPr="00D814E5" w:rsidRDefault="00A73941" w:rsidP="00A73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Направление: </w:t>
      </w:r>
      <w:proofErr w:type="gramStart"/>
      <w:r w:rsidR="009760D0" w:rsidRPr="009760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естественно-научное</w:t>
      </w:r>
      <w:proofErr w:type="gramEnd"/>
    </w:p>
    <w:p w14:paraId="2EE60CA1" w14:textId="77777777" w:rsidR="00A73941" w:rsidRPr="00D814E5" w:rsidRDefault="00A73941" w:rsidP="00A73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деятельности: </w:t>
      </w:r>
      <w:proofErr w:type="gramStart"/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</w:t>
      </w:r>
      <w:proofErr w:type="gramEnd"/>
    </w:p>
    <w:p w14:paraId="4A7F38A8" w14:textId="77777777" w:rsidR="00A73941" w:rsidRPr="00D814E5" w:rsidRDefault="00A73941" w:rsidP="00A73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14:paraId="0DAD5967" w14:textId="77777777" w:rsidR="00A73941" w:rsidRPr="003372E0" w:rsidRDefault="00A73941" w:rsidP="00A739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4B8C20" w14:textId="77777777" w:rsidR="00A73941" w:rsidRPr="003372E0" w:rsidRDefault="00A73941" w:rsidP="00A739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4B7AF2" w14:textId="090540BA" w:rsidR="00A73941" w:rsidRPr="00D814E5" w:rsidRDefault="004E18A4" w:rsidP="00A739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</w:t>
      </w:r>
      <w:r w:rsidR="00A73941"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5E57D53" w14:textId="4BBAC282" w:rsidR="008E0FC1" w:rsidRPr="004E18A4" w:rsidRDefault="004E18A4" w:rsidP="004E1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A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14:paraId="56C4D38F" w14:textId="77777777" w:rsidR="004E18A4" w:rsidRDefault="004E18A4" w:rsidP="00A8152D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5D2FB3" w14:textId="77777777" w:rsidR="009F3BBC" w:rsidRPr="00FB28A3" w:rsidRDefault="009F3BBC" w:rsidP="00A8152D">
      <w:pPr>
        <w:pStyle w:val="ParagraphStyle"/>
        <w:spacing w:line="240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 </w:t>
      </w:r>
      <w:proofErr w:type="gramEnd"/>
    </w:p>
    <w:p w14:paraId="02FB9D8E" w14:textId="77777777" w:rsidR="0019338D" w:rsidRPr="00FB28A3" w:rsidRDefault="0019338D" w:rsidP="00243D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b/>
          <w:sz w:val="26"/>
          <w:szCs w:val="26"/>
        </w:rPr>
        <w:t xml:space="preserve">Личностными результатами </w:t>
      </w:r>
      <w:r w:rsidRPr="00FB28A3">
        <w:rPr>
          <w:rFonts w:ascii="Times New Roman" w:hAnsi="Times New Roman" w:cs="Times New Roman"/>
          <w:sz w:val="26"/>
          <w:szCs w:val="26"/>
        </w:rPr>
        <w:t>изучения курса являются:</w:t>
      </w:r>
    </w:p>
    <w:p w14:paraId="09D7F48E" w14:textId="77777777" w:rsidR="00F82239" w:rsidRPr="00FB28A3" w:rsidRDefault="00E636A0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готовность и способность к саморазвитию и самообразованию на основе мотивации к обучению и познанию;</w:t>
      </w:r>
    </w:p>
    <w:p w14:paraId="3CCDA642" w14:textId="77777777" w:rsidR="00F82239" w:rsidRPr="00FB28A3" w:rsidRDefault="00E636A0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формирование 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>осознанного и ответственного отношения к собственным поступкам;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38700510" w14:textId="77777777" w:rsidR="00F82239" w:rsidRPr="00FB28A3" w:rsidRDefault="009F3BBC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целостное мировоззрение, соответствующее современному уровню развития науки и общественной практики;</w:t>
      </w:r>
    </w:p>
    <w:p w14:paraId="3C7F123A" w14:textId="77777777" w:rsidR="00F82239" w:rsidRPr="00FB28A3" w:rsidRDefault="008262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E636A0" w:rsidRPr="00FB28A3">
        <w:rPr>
          <w:rFonts w:ascii="Times New Roman" w:hAnsi="Times New Roman" w:cs="Times New Roman"/>
          <w:color w:val="auto"/>
          <w:sz w:val="26"/>
          <w:szCs w:val="26"/>
        </w:rPr>
        <w:t>формированность ценности здоров</w:t>
      </w:r>
      <w:r w:rsidR="002118DD" w:rsidRPr="00FB28A3">
        <w:rPr>
          <w:rFonts w:ascii="Times New Roman" w:hAnsi="Times New Roman" w:cs="Times New Roman"/>
          <w:color w:val="auto"/>
          <w:sz w:val="26"/>
          <w:szCs w:val="26"/>
        </w:rPr>
        <w:t>ого и безопасного образа жизни;</w:t>
      </w:r>
    </w:p>
    <w:p w14:paraId="71EB059F" w14:textId="77777777" w:rsidR="00910D52" w:rsidRPr="00FB28A3" w:rsidRDefault="008262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E636A0" w:rsidRPr="00FB28A3">
        <w:rPr>
          <w:rFonts w:ascii="Times New Roman" w:hAnsi="Times New Roman" w:cs="Times New Roman"/>
          <w:color w:val="auto"/>
          <w:sz w:val="26"/>
          <w:szCs w:val="26"/>
        </w:rPr>
        <w:t>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</w:t>
      </w:r>
      <w:r w:rsidR="00910D52" w:rsidRPr="00FB28A3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60439AB2" w14:textId="77777777" w:rsidR="0019338D" w:rsidRPr="00FB28A3" w:rsidRDefault="0019338D" w:rsidP="00243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b/>
          <w:bCs/>
          <w:sz w:val="26"/>
          <w:szCs w:val="26"/>
        </w:rPr>
        <w:t xml:space="preserve">Метапредметными результатами </w:t>
      </w:r>
      <w:r w:rsidRPr="00FB28A3">
        <w:rPr>
          <w:rFonts w:ascii="Times New Roman" w:hAnsi="Times New Roman" w:cs="Times New Roman"/>
          <w:sz w:val="26"/>
          <w:szCs w:val="26"/>
        </w:rPr>
        <w:t>изучения курса являются:</w:t>
      </w:r>
    </w:p>
    <w:p w14:paraId="1C929B46" w14:textId="77777777" w:rsidR="00F82239" w:rsidRPr="00FB28A3" w:rsidRDefault="00910D52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участие в </w:t>
      </w:r>
      <w:r w:rsidR="00F82239" w:rsidRPr="00FB28A3">
        <w:rPr>
          <w:rFonts w:ascii="Times New Roman" w:hAnsi="Times New Roman" w:cs="Times New Roman"/>
          <w:color w:val="auto"/>
          <w:sz w:val="26"/>
          <w:szCs w:val="26"/>
        </w:rPr>
        <w:t>проектно-исследовательской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9338D" w:rsidRPr="00FB28A3">
        <w:rPr>
          <w:rFonts w:ascii="Times New Roman" w:hAnsi="Times New Roman" w:cs="Times New Roman"/>
          <w:color w:val="auto"/>
          <w:sz w:val="26"/>
          <w:szCs w:val="26"/>
        </w:rPr>
        <w:t>деятельности (составление плана, использование приборов, формулировка выводов и т. п.);</w:t>
      </w:r>
    </w:p>
    <w:p w14:paraId="3F5B8287" w14:textId="77777777" w:rsidR="00F82239" w:rsidRPr="00FB28A3" w:rsidRDefault="001933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приемов работы с информацией, представленной в различной форме (таблицы, графики, </w:t>
      </w:r>
      <w:proofErr w:type="spellStart"/>
      <w:r w:rsidRPr="00FB28A3">
        <w:rPr>
          <w:rFonts w:ascii="Times New Roman" w:hAnsi="Times New Roman" w:cs="Times New Roman"/>
          <w:color w:val="auto"/>
          <w:sz w:val="26"/>
          <w:szCs w:val="26"/>
        </w:rPr>
        <w:t>рисункии</w:t>
      </w:r>
      <w:proofErr w:type="spellEnd"/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т. д.), на различных носителях (книги, Интернет, CD, периодические издания и т. д.);</w:t>
      </w:r>
      <w:proofErr w:type="gramEnd"/>
    </w:p>
    <w:p w14:paraId="34AB546D" w14:textId="77777777" w:rsidR="0019338D" w:rsidRPr="00FB28A3" w:rsidRDefault="0019338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развитие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14:paraId="2BD2BC34" w14:textId="77777777" w:rsidR="00502381" w:rsidRPr="00FB28A3" w:rsidRDefault="00502381" w:rsidP="00A8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Регулятивные</w:t>
      </w:r>
      <w:r w:rsidR="007E0251"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УУД</w:t>
      </w: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E8AF23A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определять цель учебной деятельности с помощью учителя и самостоятельно, искать средства её осуществления;</w:t>
      </w:r>
    </w:p>
    <w:p w14:paraId="437B8505" w14:textId="77777777" w:rsidR="002118DD" w:rsidRPr="00FB28A3" w:rsidRDefault="007E025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учиться</w:t>
      </w:r>
      <w:r w:rsidR="00502381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>ставить и формулировать новые задачи в учебе и познавательной деятельности</w:t>
      </w:r>
      <w:r w:rsidR="00C91EB8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74AAE482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учиться обнаруживать и формулировать учебную проблему, выбирать тему проекта;</w:t>
      </w:r>
    </w:p>
    <w:p w14:paraId="5B0D4B4E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14:paraId="280EE7BF" w14:textId="77777777" w:rsidR="002118DD" w:rsidRPr="00FB28A3" w:rsidRDefault="007E025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осуществлять контроль своей деятельности в процессе достижения результата</w:t>
      </w:r>
      <w:r w:rsidR="00502381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сверять свои действия с целью и, при необходимости, исправлять ошибки;</w:t>
      </w:r>
    </w:p>
    <w:p w14:paraId="5EDD6041" w14:textId="77777777" w:rsidR="002118DD" w:rsidRPr="00FB28A3" w:rsidRDefault="007E025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оценивать правильность выполнения учебной задачи, соб</w:t>
      </w:r>
      <w:r w:rsidR="00C91EB8" w:rsidRPr="00FB28A3">
        <w:rPr>
          <w:rFonts w:ascii="Times New Roman" w:hAnsi="Times New Roman" w:cs="Times New Roman"/>
          <w:color w:val="auto"/>
          <w:sz w:val="26"/>
          <w:szCs w:val="26"/>
        </w:rPr>
        <w:t>ственные возможности ее решения;</w:t>
      </w:r>
    </w:p>
    <w:p w14:paraId="6DC27D98" w14:textId="77777777" w:rsidR="00C91EB8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понимать причины своего неуспеха и находить </w:t>
      </w:r>
      <w:r w:rsidR="003605FA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способы выхода из этой ситуации.</w:t>
      </w:r>
    </w:p>
    <w:p w14:paraId="59592435" w14:textId="77777777" w:rsidR="002118DD" w:rsidRPr="00FB28A3" w:rsidRDefault="00502381" w:rsidP="00A8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Познавательные</w:t>
      </w:r>
      <w:r w:rsidR="003605FA"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УУД</w:t>
      </w:r>
    </w:p>
    <w:p w14:paraId="4BCEE5FC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анализировать объекты с выделением существенных и несущественных признаков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5B59E17E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сравнивать по заданным критериям 2–3 объекта, выделяя 2–3 </w:t>
      </w:r>
      <w:proofErr w:type="gramStart"/>
      <w:r w:rsidRPr="00FB28A3">
        <w:rPr>
          <w:rFonts w:ascii="Times New Roman" w:hAnsi="Times New Roman" w:cs="Times New Roman"/>
          <w:color w:val="auto"/>
          <w:sz w:val="26"/>
          <w:szCs w:val="26"/>
        </w:rPr>
        <w:t>существенных</w:t>
      </w:r>
      <w:proofErr w:type="gramEnd"/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признака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222C7CA9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проводить классификацию по заданным критериям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>строить рассуждения в форме простых суждений об объекте, его свойствах, связях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1FB729BA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устанавливать последовательность событий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605FA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аналогии и причинно-следственные связи;</w:t>
      </w:r>
    </w:p>
    <w:p w14:paraId="50C87F3D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определять последовательность выполнения действий, составлять 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простейшую инструкцию из 4–5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шагов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36C6299E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понимать информацию, представленную в неявном виде (выделяет общий признак группы элементов, характеризует явление по его описанию)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6B375FCC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сопоставлять  и отбирать информацию, полученную из  различных источников (словари, энциклопедии, справочники, электронные диски, сеть Интернет);</w:t>
      </w:r>
    </w:p>
    <w:p w14:paraId="4663074D" w14:textId="77777777" w:rsidR="0029253F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14:paraId="601BE7EB" w14:textId="77777777" w:rsidR="00502381" w:rsidRPr="00FB28A3" w:rsidRDefault="00502381" w:rsidP="00A8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Коммуникативные</w:t>
      </w:r>
      <w:r w:rsidR="002118DD"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УУД</w:t>
      </w:r>
    </w:p>
    <w:p w14:paraId="299CFF22" w14:textId="77777777" w:rsidR="002118DD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организовывать учебное сотрудничество и совместную деятельность с учителем и сверстниками; </w:t>
      </w:r>
    </w:p>
    <w:p w14:paraId="06F49040" w14:textId="77777777" w:rsidR="002118DD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работать индивидуально и в группе</w:t>
      </w:r>
      <w:r w:rsidR="00657558"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7558"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(распределять роли, договариваться друг с другом);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F4E9301" w14:textId="77777777" w:rsidR="002118DD" w:rsidRPr="00FB28A3" w:rsidRDefault="00C91EB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находить общее решение и разрешать конфликты на основе согласования позиций</w:t>
      </w:r>
      <w:r w:rsidR="00657558" w:rsidRPr="00FB28A3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346A9090" w14:textId="77777777" w:rsidR="002118DD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предвидеть (прогнозировать) последствия коллективных решений;</w:t>
      </w:r>
    </w:p>
    <w:p w14:paraId="7738C03F" w14:textId="77777777" w:rsidR="002118DD" w:rsidRPr="00FB28A3" w:rsidRDefault="0065755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формулировать, аргументировать и отстаивать свое мнение;</w:t>
      </w:r>
    </w:p>
    <w:p w14:paraId="57342C38" w14:textId="77777777" w:rsidR="00502381" w:rsidRPr="00FB28A3" w:rsidRDefault="00502381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14:paraId="07913996" w14:textId="77777777" w:rsidR="003605FA" w:rsidRPr="00FB28A3" w:rsidRDefault="003605FA" w:rsidP="00243DC9">
      <w:pPr>
        <w:pStyle w:val="ParagraphStyle"/>
        <w:keepNext/>
        <w:keepLines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b/>
          <w:color w:val="auto"/>
          <w:sz w:val="26"/>
          <w:szCs w:val="26"/>
        </w:rPr>
        <w:t>Предметными результатами</w:t>
      </w:r>
      <w:r w:rsidR="00754C78"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изучения курса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являются:</w:t>
      </w:r>
    </w:p>
    <w:p w14:paraId="695AEFC7" w14:textId="77777777" w:rsidR="00754C78" w:rsidRPr="00FB28A3" w:rsidRDefault="00754C78" w:rsidP="00A8152D">
      <w:pPr>
        <w:pStyle w:val="ParagraphStyle"/>
        <w:keepNext/>
        <w:keepLines/>
        <w:spacing w:line="240" w:lineRule="auto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i/>
          <w:color w:val="auto"/>
          <w:sz w:val="26"/>
          <w:szCs w:val="26"/>
        </w:rPr>
        <w:t>Обучающийся научится:</w:t>
      </w:r>
    </w:p>
    <w:p w14:paraId="60AD9FA6" w14:textId="77777777" w:rsidR="00754C78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характеризовать основные методы познания: наблюдение, измерение, эксперимент;</w:t>
      </w:r>
    </w:p>
    <w:p w14:paraId="7FD294E4" w14:textId="77777777" w:rsidR="00754C78" w:rsidRPr="00FB28A3" w:rsidRDefault="00754C78" w:rsidP="00A8152D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FB28A3">
        <w:rPr>
          <w:iCs/>
          <w:color w:val="auto"/>
          <w:sz w:val="26"/>
          <w:szCs w:val="26"/>
        </w:rPr>
        <w:t>выполнять</w:t>
      </w:r>
      <w:r w:rsidRPr="00FB28A3">
        <w:rPr>
          <w:i/>
          <w:iCs/>
          <w:color w:val="auto"/>
          <w:sz w:val="26"/>
          <w:szCs w:val="26"/>
        </w:rPr>
        <w:t xml:space="preserve"> </w:t>
      </w:r>
      <w:r w:rsidRPr="00FB28A3">
        <w:rPr>
          <w:color w:val="auto"/>
          <w:sz w:val="26"/>
          <w:szCs w:val="26"/>
        </w:rPr>
        <w:t>непосредственные наблюдения и производить анализ свойств веществ и явле</w:t>
      </w:r>
      <w:r w:rsidR="00A75423" w:rsidRPr="00FB28A3">
        <w:rPr>
          <w:color w:val="auto"/>
          <w:sz w:val="26"/>
          <w:szCs w:val="26"/>
        </w:rPr>
        <w:t>ний, происходящих с веществами;</w:t>
      </w:r>
    </w:p>
    <w:p w14:paraId="4CA6FD1E" w14:textId="77777777" w:rsidR="00754C78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соблюдать правила безопасной работы при проведении опытов; пользоваться лабораторным оборудованием и посудой;</w:t>
      </w:r>
    </w:p>
    <w:p w14:paraId="3D493F57" w14:textId="77777777" w:rsidR="00A75423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оценивать влияние химического загрязнения окружающей среды на организм человека; </w:t>
      </w:r>
    </w:p>
    <w:p w14:paraId="3E0FC579" w14:textId="77777777" w:rsidR="003605FA" w:rsidRPr="00FB28A3" w:rsidRDefault="00754C78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грамотно обращаться с веществами в повседневной жизни </w:t>
      </w:r>
      <w:r w:rsidR="003605FA" w:rsidRPr="00FB28A3">
        <w:rPr>
          <w:rFonts w:ascii="Times New Roman" w:hAnsi="Times New Roman" w:cs="Times New Roman"/>
          <w:color w:val="auto"/>
          <w:sz w:val="26"/>
          <w:szCs w:val="26"/>
        </w:rPr>
        <w:t>знание химической посуды и простейшего химического оборудования;</w:t>
      </w:r>
    </w:p>
    <w:p w14:paraId="7E1776C4" w14:textId="77777777" w:rsidR="002118DD" w:rsidRPr="00FB28A3" w:rsidRDefault="002118D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отбирать информацию и создавать проекты по темам исследования;</w:t>
      </w:r>
    </w:p>
    <w:p w14:paraId="653425CD" w14:textId="77777777" w:rsidR="002118DD" w:rsidRPr="00FB28A3" w:rsidRDefault="002118D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использовать при проведении практических работ инструменты ИКТ (</w:t>
      </w:r>
      <w:r w:rsidR="0058741B"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цифровые лаборатории Архимед, </w:t>
      </w:r>
      <w:r w:rsidR="0058741B" w:rsidRPr="00FB28A3">
        <w:rPr>
          <w:rFonts w:ascii="Times New Roman" w:hAnsi="Times New Roman" w:cs="Times New Roman"/>
          <w:color w:val="auto"/>
          <w:sz w:val="26"/>
          <w:szCs w:val="26"/>
          <w:lang w:val="en-US"/>
        </w:rPr>
        <w:t>PASCO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) для записи и обработки информации, готовить небольшие презентации по результатам наблюдений и опытов; </w:t>
      </w:r>
    </w:p>
    <w:p w14:paraId="1C9B1931" w14:textId="77777777" w:rsidR="002118DD" w:rsidRPr="00FB28A3" w:rsidRDefault="002118DD" w:rsidP="00A8152D">
      <w:pPr>
        <w:pStyle w:val="ParagraphStyl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color w:val="auto"/>
          <w:sz w:val="26"/>
          <w:szCs w:val="26"/>
        </w:rPr>
        <w:t>пользоваться простыми навыками самоконтроля</w:t>
      </w:r>
      <w:r w:rsidR="00D24FDB" w:rsidRPr="00FB28A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самочувствия для сохранения здоровья, осознанно выполнять режим дня, правила рационального питания и личной гигиен</w:t>
      </w:r>
      <w:r w:rsidR="00D24FDB" w:rsidRPr="00FB28A3">
        <w:rPr>
          <w:rFonts w:ascii="Times New Roman" w:hAnsi="Times New Roman" w:cs="Times New Roman"/>
          <w:color w:val="auto"/>
          <w:sz w:val="26"/>
          <w:szCs w:val="26"/>
        </w:rPr>
        <w:t>ы.</w:t>
      </w:r>
      <w:r w:rsidRPr="00FB28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5223FFA" w14:textId="77777777" w:rsidR="00243DC9" w:rsidRPr="00FB28A3" w:rsidRDefault="00243DC9" w:rsidP="00243DC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достижения планируемых результатов освоения курса</w:t>
      </w:r>
    </w:p>
    <w:p w14:paraId="0DFCFEC3" w14:textId="77777777" w:rsidR="00243DC9" w:rsidRPr="00FB28A3" w:rsidRDefault="00243DC9" w:rsidP="00243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  На занятиях используются современные методы оценивания с помощью </w:t>
      </w:r>
      <w:proofErr w:type="gramStart"/>
      <w:r w:rsidRPr="00FB28A3">
        <w:rPr>
          <w:rFonts w:ascii="Times New Roman" w:hAnsi="Times New Roman" w:cs="Times New Roman"/>
          <w:sz w:val="26"/>
          <w:szCs w:val="26"/>
        </w:rPr>
        <w:t>системы контроля мониторинга качества знаний</w:t>
      </w:r>
      <w:proofErr w:type="gramEnd"/>
      <w:r w:rsidRPr="00FB28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28A3">
        <w:rPr>
          <w:rFonts w:ascii="Times New Roman" w:hAnsi="Times New Roman" w:cs="Times New Roman"/>
          <w:sz w:val="26"/>
          <w:szCs w:val="26"/>
        </w:rPr>
        <w:t>PRoKlass</w:t>
      </w:r>
      <w:proofErr w:type="spellEnd"/>
      <w:r w:rsidRPr="00FB28A3">
        <w:rPr>
          <w:rFonts w:ascii="Times New Roman" w:hAnsi="Times New Roman" w:cs="Times New Roman"/>
          <w:sz w:val="26"/>
          <w:szCs w:val="26"/>
        </w:rPr>
        <w:t>.</w:t>
      </w:r>
    </w:p>
    <w:p w14:paraId="3DC6475F" w14:textId="77777777" w:rsidR="00243DC9" w:rsidRPr="00FB28A3" w:rsidRDefault="00243DC9" w:rsidP="00243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eastAsia="SimSun" w:hAnsi="Times New Roman" w:cs="Times New Roman"/>
          <w:color w:val="00000A"/>
          <w:sz w:val="26"/>
          <w:szCs w:val="26"/>
        </w:rPr>
        <w:t xml:space="preserve">     Текущий контроль усвоения материала осуществляется путем устного (письменного) опроса или путем выполнения практических заданий.</w:t>
      </w:r>
      <w:r w:rsidRPr="00FB28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Поэтапная оценка реализованных проектов.  </w:t>
      </w:r>
      <w:r w:rsidRPr="00FB28A3">
        <w:rPr>
          <w:rFonts w:ascii="Times New Roman" w:hAnsi="Times New Roman" w:cs="Times New Roman"/>
          <w:color w:val="000000"/>
          <w:sz w:val="26"/>
          <w:szCs w:val="26"/>
        </w:rPr>
        <w:t>Самооценка и самоконтроль.</w:t>
      </w:r>
    </w:p>
    <w:p w14:paraId="7AACDAC1" w14:textId="77777777" w:rsidR="00243DC9" w:rsidRPr="00FB28A3" w:rsidRDefault="00243DC9" w:rsidP="00243DC9">
      <w:pPr>
        <w:pStyle w:val="ParagraphStyle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8A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Подведение итогов по результатам освоения материала данной программы проводится в форме защиты презентации и рефератов, исследовательских проектов, в том числе и научно-практической конференции «Шаг в будущее».</w:t>
      </w:r>
    </w:p>
    <w:p w14:paraId="6AACE5D2" w14:textId="77777777" w:rsidR="004E18A4" w:rsidRPr="00FB28A3" w:rsidRDefault="004E18A4" w:rsidP="004E18A4">
      <w:pPr>
        <w:shd w:val="clear" w:color="auto" w:fill="FFFFFF"/>
        <w:tabs>
          <w:tab w:val="left" w:pos="355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14:paraId="05F9A24D" w14:textId="77777777" w:rsidR="004E18A4" w:rsidRPr="00FB28A3" w:rsidRDefault="004E18A4" w:rsidP="004E18A4">
      <w:pPr>
        <w:shd w:val="clear" w:color="auto" w:fill="FFFFFF"/>
        <w:tabs>
          <w:tab w:val="left" w:pos="35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iCs/>
          <w:spacing w:val="-29"/>
          <w:sz w:val="26"/>
          <w:szCs w:val="26"/>
          <w:lang w:eastAsia="ru-RU"/>
        </w:rPr>
        <w:t xml:space="preserve">Тема  1.  </w:t>
      </w:r>
      <w:r w:rsidRPr="00FB28A3">
        <w:rPr>
          <w:rFonts w:ascii="Times New Roman" w:eastAsia="Times New Roman" w:hAnsi="Times New Roman" w:cs="Times New Roman"/>
          <w:b/>
          <w:iCs/>
          <w:spacing w:val="-1"/>
          <w:sz w:val="26"/>
          <w:szCs w:val="26"/>
          <w:lang w:eastAsia="ru-RU"/>
        </w:rPr>
        <w:t xml:space="preserve">Химия – наука о веществах (4 часа) </w:t>
      </w:r>
    </w:p>
    <w:p w14:paraId="54D424DC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изучает химия. Химия вчера, сегодня, завтра. Научные методы изучения природы: наблюдение, </w:t>
      </w:r>
      <w:r w:rsidRPr="00FB28A3">
        <w:rPr>
          <w:rFonts w:ascii="Times New Roman" w:hAnsi="Times New Roman" w:cs="Times New Roman"/>
          <w:sz w:val="26"/>
          <w:szCs w:val="26"/>
        </w:rPr>
        <w:t xml:space="preserve">измерение,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эксперимент.</w:t>
      </w:r>
      <w:r w:rsidRPr="00FB28A3">
        <w:rPr>
          <w:rFonts w:ascii="Times New Roman" w:hAnsi="Times New Roman" w:cs="Times New Roman"/>
          <w:sz w:val="26"/>
          <w:szCs w:val="26"/>
        </w:rPr>
        <w:t xml:space="preserve"> Наблюдение как основной метод познания окружающего мира. Условия проведения наблюдения. Гипотеза. Эксперимент. Вывод. Строение пламени.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безопасности в кабинете химии. Знакомство с простейшим лабораторным  оборудованием, химической посудой и реактивами.</w:t>
      </w:r>
    </w:p>
    <w:p w14:paraId="6996F14C" w14:textId="77777777" w:rsidR="004E18A4" w:rsidRPr="00FB28A3" w:rsidRDefault="004E18A4" w:rsidP="004E18A4">
      <w:pPr>
        <w:pStyle w:val="a4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FB28A3">
        <w:rPr>
          <w:sz w:val="26"/>
          <w:szCs w:val="26"/>
        </w:rPr>
        <w:t>Демонстрационные опыты:</w:t>
      </w:r>
      <w:r w:rsidRPr="00FB28A3">
        <w:rPr>
          <w:b/>
          <w:sz w:val="26"/>
          <w:szCs w:val="26"/>
        </w:rPr>
        <w:t xml:space="preserve"> «</w:t>
      </w:r>
      <w:r w:rsidRPr="00FB28A3">
        <w:rPr>
          <w:sz w:val="26"/>
          <w:szCs w:val="26"/>
        </w:rPr>
        <w:t>фараоновы змеи»,</w:t>
      </w:r>
      <w:r w:rsidRPr="00FB28A3">
        <w:rPr>
          <w:b/>
          <w:sz w:val="26"/>
          <w:szCs w:val="26"/>
        </w:rPr>
        <w:t xml:space="preserve"> «</w:t>
      </w:r>
      <w:r w:rsidRPr="00FB28A3">
        <w:rPr>
          <w:sz w:val="26"/>
          <w:szCs w:val="26"/>
        </w:rPr>
        <w:t>гроза в стакане», «вулкан на столе»</w:t>
      </w:r>
      <w:r w:rsidRPr="00FB28A3">
        <w:rPr>
          <w:b/>
          <w:sz w:val="26"/>
          <w:szCs w:val="26"/>
        </w:rPr>
        <w:t xml:space="preserve">                                       </w:t>
      </w:r>
      <w:r w:rsidRPr="00FB28A3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5EB3E798" w14:textId="77777777" w:rsidR="004E18A4" w:rsidRPr="00FB28A3" w:rsidRDefault="004E18A4" w:rsidP="004E18A4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bCs/>
          <w:sz w:val="26"/>
          <w:szCs w:val="26"/>
        </w:rPr>
        <w:t>Практические работы:</w:t>
      </w:r>
    </w:p>
    <w:p w14:paraId="36C89D24" w14:textId="77777777" w:rsidR="004E18A4" w:rsidRPr="00FB28A3" w:rsidRDefault="004E18A4" w:rsidP="004E18A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sz w:val="26"/>
          <w:szCs w:val="26"/>
        </w:rPr>
        <w:t>Знакомство с лабораторным оборудованием. Правила техники безопасности.</w:t>
      </w:r>
    </w:p>
    <w:p w14:paraId="49414FA2" w14:textId="77777777" w:rsidR="004E18A4" w:rsidRPr="00FB28A3" w:rsidRDefault="004E18A4" w:rsidP="004E18A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sz w:val="26"/>
          <w:szCs w:val="26"/>
        </w:rPr>
        <w:t>Наблюдение за горящей свечой. Устройство и работа спиртовки.</w:t>
      </w:r>
    </w:p>
    <w:p w14:paraId="6998E6B8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2. Чистые вещества и смеси (6 часов)</w:t>
      </w:r>
    </w:p>
    <w:p w14:paraId="29D81E20" w14:textId="77777777" w:rsidR="004E18A4" w:rsidRPr="00FB28A3" w:rsidRDefault="004E18A4" w:rsidP="004E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Физические тела и вещества. Свойства веществ. Применение веществ на основе их свойств.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свойства известных веществ (агрегатное состояние, цвет, запах, плотность и др.). Твердые, жидкие и газообразные вещества. Исследование свойств жидких веществ  с определением их запаха и других свойств.  Исследование твердых веществ. </w:t>
      </w:r>
    </w:p>
    <w:p w14:paraId="63088013" w14:textId="77777777" w:rsidR="004E18A4" w:rsidRPr="00FB28A3" w:rsidRDefault="004E18A4" w:rsidP="004E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чистого вещества и смеси. </w:t>
      </w:r>
      <w:r w:rsidRPr="00FB28A3">
        <w:rPr>
          <w:rFonts w:ascii="Times New Roman" w:hAnsi="Times New Roman" w:cs="Times New Roman"/>
          <w:sz w:val="26"/>
          <w:szCs w:val="26"/>
        </w:rPr>
        <w:t>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Способы очистки воды.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26398F" w14:textId="77777777" w:rsidR="004E18A4" w:rsidRPr="00FB28A3" w:rsidRDefault="004E18A4" w:rsidP="004E18A4">
      <w:pPr>
        <w:pStyle w:val="a4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FB28A3">
        <w:rPr>
          <w:sz w:val="26"/>
          <w:szCs w:val="26"/>
        </w:rPr>
        <w:t>Демонстрации:</w:t>
      </w:r>
      <w:r w:rsidRPr="00FB28A3">
        <w:rPr>
          <w:b/>
          <w:sz w:val="26"/>
          <w:szCs w:val="26"/>
        </w:rPr>
        <w:t xml:space="preserve"> </w:t>
      </w:r>
    </w:p>
    <w:p w14:paraId="4D7B08ED" w14:textId="77777777" w:rsidR="004E18A4" w:rsidRPr="00FB28A3" w:rsidRDefault="004E18A4" w:rsidP="004E18A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 w:hanging="283"/>
        <w:rPr>
          <w:sz w:val="26"/>
          <w:szCs w:val="26"/>
        </w:rPr>
      </w:pPr>
      <w:r w:rsidRPr="00FB28A3">
        <w:rPr>
          <w:sz w:val="26"/>
          <w:szCs w:val="26"/>
        </w:rPr>
        <w:t>Образцы твердых веще</w:t>
      </w:r>
      <w:proofErr w:type="gramStart"/>
      <w:r w:rsidRPr="00FB28A3">
        <w:rPr>
          <w:sz w:val="26"/>
          <w:szCs w:val="26"/>
        </w:rPr>
        <w:t>ств кр</w:t>
      </w:r>
      <w:proofErr w:type="gramEnd"/>
      <w:r w:rsidRPr="00FB28A3">
        <w:rPr>
          <w:sz w:val="26"/>
          <w:szCs w:val="26"/>
        </w:rPr>
        <w:t>исталлического строения. Модели кристаллических решеток.</w:t>
      </w:r>
    </w:p>
    <w:p w14:paraId="04124E1C" w14:textId="77777777" w:rsidR="004E18A4" w:rsidRPr="00FB28A3" w:rsidRDefault="004E18A4" w:rsidP="004E18A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 w:hanging="283"/>
        <w:rPr>
          <w:sz w:val="26"/>
          <w:szCs w:val="26"/>
        </w:rPr>
      </w:pPr>
      <w:r w:rsidRPr="00FB28A3">
        <w:rPr>
          <w:sz w:val="26"/>
          <w:szCs w:val="26"/>
        </w:rPr>
        <w:t>Вода в трех агрегатных состояниях. Коллекция кристаллических и аморфных веществ и изделий из них.</w:t>
      </w:r>
    </w:p>
    <w:p w14:paraId="4D4B2BC3" w14:textId="77777777" w:rsidR="004E18A4" w:rsidRPr="00FB28A3" w:rsidRDefault="004E18A4" w:rsidP="004E18A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 w:hanging="283"/>
        <w:rPr>
          <w:sz w:val="26"/>
          <w:szCs w:val="26"/>
        </w:rPr>
      </w:pPr>
      <w:r w:rsidRPr="00FB28A3">
        <w:rPr>
          <w:sz w:val="26"/>
          <w:szCs w:val="26"/>
        </w:rPr>
        <w:t>Коллекция минералов (лазурит, корунд, халькопирит, флюорит, галит).</w:t>
      </w:r>
    </w:p>
    <w:p w14:paraId="57DABC64" w14:textId="77777777" w:rsidR="004E18A4" w:rsidRPr="00FB28A3" w:rsidRDefault="004E18A4" w:rsidP="004E18A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 w:hanging="283"/>
        <w:rPr>
          <w:sz w:val="26"/>
          <w:szCs w:val="26"/>
        </w:rPr>
      </w:pPr>
      <w:r w:rsidRPr="00FB28A3">
        <w:rPr>
          <w:sz w:val="26"/>
          <w:szCs w:val="26"/>
        </w:rPr>
        <w:t xml:space="preserve">Коллекция горных пород (гранит, различные формы кальцита — мел, мрамор, известняк). </w:t>
      </w:r>
    </w:p>
    <w:p w14:paraId="7D7A3F63" w14:textId="77777777" w:rsidR="004E18A4" w:rsidRPr="00FB28A3" w:rsidRDefault="004E18A4" w:rsidP="004E18A4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 w:hanging="283"/>
        <w:rPr>
          <w:sz w:val="26"/>
          <w:szCs w:val="26"/>
        </w:rPr>
      </w:pPr>
      <w:r w:rsidRPr="00FB28A3">
        <w:rPr>
          <w:sz w:val="26"/>
          <w:szCs w:val="26"/>
        </w:rPr>
        <w:t>Коллекция «Нефть и нефтепродукты».</w:t>
      </w:r>
    </w:p>
    <w:p w14:paraId="55DEAADB" w14:textId="77777777" w:rsidR="004E18A4" w:rsidRPr="00FB28A3" w:rsidRDefault="004E18A4" w:rsidP="004E18A4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bCs/>
          <w:sz w:val="26"/>
          <w:szCs w:val="26"/>
        </w:rPr>
        <w:t>Практические работы:</w:t>
      </w:r>
    </w:p>
    <w:p w14:paraId="5A4D70FE" w14:textId="77777777" w:rsidR="004E18A4" w:rsidRPr="00FB28A3" w:rsidRDefault="004E18A4" w:rsidP="004E18A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 свойств жидких и твердых веществ.</w:t>
      </w:r>
    </w:p>
    <w:p w14:paraId="67F4AD84" w14:textId="77777777" w:rsidR="004E18A4" w:rsidRPr="00FB28A3" w:rsidRDefault="004E18A4" w:rsidP="004E18A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очистки веществ: фильтрование, выпаривание, возгонка.</w:t>
      </w:r>
    </w:p>
    <w:p w14:paraId="30B19AB6" w14:textId="77777777" w:rsidR="004E18A4" w:rsidRPr="00FB28A3" w:rsidRDefault="004E18A4" w:rsidP="004E18A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загрязненной поваренной соли.</w:t>
      </w:r>
    </w:p>
    <w:p w14:paraId="28891854" w14:textId="77777777" w:rsidR="004E18A4" w:rsidRPr="00FB28A3" w:rsidRDefault="004E18A4" w:rsidP="004E18A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Выращивание кристаллов соли (домашний эксперимент).</w:t>
      </w:r>
    </w:p>
    <w:p w14:paraId="2E770AAF" w14:textId="77777777" w:rsidR="004E18A4" w:rsidRPr="00FB28A3" w:rsidRDefault="004E18A4" w:rsidP="004E18A4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b/>
          <w:bCs/>
          <w:sz w:val="26"/>
          <w:szCs w:val="26"/>
        </w:rPr>
        <w:t>Тема 3. Явления, происходящие с веществами (5 часов)</w:t>
      </w:r>
    </w:p>
    <w:p w14:paraId="27E1AFF2" w14:textId="77777777" w:rsidR="004E18A4" w:rsidRPr="00FB28A3" w:rsidRDefault="004E18A4" w:rsidP="004E18A4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B28A3">
        <w:rPr>
          <w:sz w:val="26"/>
          <w:szCs w:val="26"/>
        </w:rPr>
        <w:t>Химические реакции как процесс превращения одних веще</w:t>
      </w:r>
      <w:proofErr w:type="gramStart"/>
      <w:r w:rsidRPr="00FB28A3">
        <w:rPr>
          <w:sz w:val="26"/>
          <w:szCs w:val="26"/>
        </w:rPr>
        <w:t>ств в др</w:t>
      </w:r>
      <w:proofErr w:type="gramEnd"/>
      <w:r w:rsidRPr="00FB28A3">
        <w:rPr>
          <w:sz w:val="26"/>
          <w:szCs w:val="26"/>
        </w:rPr>
        <w:t xml:space="preserve">угие. Условия протекания и прекращения химических реакций. Горение. Ржавление. Индикаторы. Химический анализ с помощью индикаторов. </w:t>
      </w:r>
      <w:r w:rsidRPr="00FB28A3">
        <w:rPr>
          <w:bCs/>
          <w:sz w:val="26"/>
          <w:szCs w:val="26"/>
        </w:rPr>
        <w:t>Признаки химических реакций. </w:t>
      </w:r>
      <w:r w:rsidRPr="00FB28A3">
        <w:rPr>
          <w:sz w:val="26"/>
          <w:szCs w:val="26"/>
        </w:rPr>
        <w:t>Признаки химических реакций: изменение цвета, образование осадка, растворение полученного осадка, выделение газа, появление запаха, выделение или поглощение теплоты.</w:t>
      </w:r>
    </w:p>
    <w:p w14:paraId="18279EA0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Практические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14:paraId="42FD0D15" w14:textId="77777777" w:rsidR="004E18A4" w:rsidRPr="00FB28A3" w:rsidRDefault="004E18A4" w:rsidP="004E18A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Изучение признаков химических реакций.</w:t>
      </w:r>
    </w:p>
    <w:p w14:paraId="00EBB7DF" w14:textId="77777777" w:rsidR="004E18A4" w:rsidRPr="00FB28A3" w:rsidRDefault="004E18A4" w:rsidP="004E18A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Действие кислот на индикаторы. Обнаружение кислот в продуктах питания.</w:t>
      </w:r>
    </w:p>
    <w:p w14:paraId="6DF9A64C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4. Химия вокруг нас </w:t>
      </w:r>
      <w:r w:rsidRPr="00FB2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(12 часов)</w:t>
      </w:r>
    </w:p>
    <w:p w14:paraId="1D6DABF9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 и её свойства. Вода как растворитель. Органолептические показатели воды. Цветность. Мутность. Запах. Способы очистки воды: отставание, фильтрование, обеззараживание.</w:t>
      </w:r>
    </w:p>
    <w:p w14:paraId="136B1FF0" w14:textId="1B39441B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Экскурсия </w:t>
      </w:r>
      <w:r w:rsidR="00D24B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озеро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FB501AC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Практические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работы: </w:t>
      </w:r>
    </w:p>
    <w:p w14:paraId="2E0DE1E7" w14:textId="6782EAB6" w:rsidR="004E18A4" w:rsidRPr="00FB28A3" w:rsidRDefault="004E18A4" w:rsidP="004E18A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Сравнение и изучение свойств воды из водопроводной тру</w:t>
      </w:r>
      <w:r w:rsidR="00D24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 и озера.</w:t>
      </w: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5A01A28" w14:textId="77777777" w:rsidR="004E18A4" w:rsidRPr="00FB28A3" w:rsidRDefault="004E18A4" w:rsidP="004E18A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B28A3">
        <w:rPr>
          <w:rFonts w:eastAsia="SimSun"/>
          <w:sz w:val="26"/>
          <w:szCs w:val="26"/>
        </w:rPr>
        <w:t>Воздух.</w:t>
      </w:r>
      <w:r w:rsidRPr="00FB28A3">
        <w:rPr>
          <w:sz w:val="26"/>
          <w:szCs w:val="26"/>
        </w:rPr>
        <w:t xml:space="preserve"> Воздух как смесь газов. К истории открытия газов. Состав атмосферы и потребности в кислороде на Земле. Использование воздуха как химического сырья. Источники загрязнения атмосферы и их состав. </w:t>
      </w:r>
    </w:p>
    <w:p w14:paraId="4A18560F" w14:textId="77777777" w:rsidR="004E18A4" w:rsidRPr="00FB28A3" w:rsidRDefault="004E18A4" w:rsidP="004E1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Практические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</w:p>
    <w:p w14:paraId="22AA5C03" w14:textId="77777777" w:rsidR="004E18A4" w:rsidRPr="00FB28A3" w:rsidRDefault="004E18A4" w:rsidP="004E18A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и исследование свойств водорода и кислорода, углекислого газа.                                                                                      </w:t>
      </w:r>
    </w:p>
    <w:p w14:paraId="7C989B67" w14:textId="44595BA9" w:rsidR="004E18A4" w:rsidRPr="00FB28A3" w:rsidRDefault="004E18A4" w:rsidP="004E18A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Изучение источников загрязнения воздуха в окрестностях </w:t>
      </w:r>
      <w:r w:rsidR="00043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 </w:t>
      </w:r>
      <w:proofErr w:type="spellStart"/>
      <w:r w:rsidR="00043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Мойган</w:t>
      </w:r>
      <w:proofErr w:type="spellEnd"/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058EC717" w14:textId="3AAF3D74" w:rsidR="004E18A4" w:rsidRPr="00FB28A3" w:rsidRDefault="004E18A4" w:rsidP="004E18A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Качественный анализ проб снега, взятых в окрестностях</w:t>
      </w:r>
      <w:r w:rsidR="00043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 </w:t>
      </w:r>
      <w:proofErr w:type="spellStart"/>
      <w:r w:rsidR="00043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Мойган</w:t>
      </w:r>
      <w:proofErr w:type="spellEnd"/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 целью изучения степени загрязнённости.</w:t>
      </w:r>
      <w:r w:rsidRPr="00FB28A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</w:p>
    <w:p w14:paraId="51787CD2" w14:textId="77777777" w:rsidR="004E18A4" w:rsidRPr="00FB28A3" w:rsidRDefault="004E18A4" w:rsidP="004E1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FB28A3">
        <w:rPr>
          <w:rFonts w:ascii="Times New Roman" w:eastAsia="SimSun" w:hAnsi="Times New Roman" w:cs="Times New Roman"/>
          <w:sz w:val="26"/>
          <w:szCs w:val="26"/>
        </w:rPr>
        <w:t>Почва. Состав почвы. Плодородие почвы.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Кислотность почвы: плюсы и минусы. </w:t>
      </w:r>
      <w:r w:rsidRPr="00FB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Практические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</w:p>
    <w:p w14:paraId="1659585D" w14:textId="6F59BE9E" w:rsidR="004E18A4" w:rsidRPr="00FB28A3" w:rsidRDefault="004E18A4" w:rsidP="004E18A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кислотности почв.</w:t>
      </w:r>
    </w:p>
    <w:p w14:paraId="7C9F939D" w14:textId="5F205A18" w:rsidR="004E18A4" w:rsidRPr="00FB28A3" w:rsidRDefault="004E18A4" w:rsidP="004E18A4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Составление рекомендации по улучшению состава </w:t>
      </w:r>
      <w:r w:rsidR="00D24B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почвы для комнатных растений.</w:t>
      </w:r>
    </w:p>
    <w:p w14:paraId="10EEF835" w14:textId="60F29D32" w:rsidR="004E18A4" w:rsidRPr="00FB28A3" w:rsidRDefault="004E18A4" w:rsidP="00D24B8C">
      <w:pPr>
        <w:tabs>
          <w:tab w:val="left" w:pos="631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</w:rPr>
      </w:pPr>
      <w:r w:rsidRPr="00FB28A3">
        <w:rPr>
          <w:rFonts w:ascii="Times New Roman" w:eastAsia="SimSun" w:hAnsi="Times New Roman" w:cs="Times New Roman"/>
          <w:b/>
          <w:sz w:val="26"/>
          <w:szCs w:val="26"/>
        </w:rPr>
        <w:t>Тема 5. Химия и наш дом (5  часов)</w:t>
      </w:r>
      <w:r w:rsidR="00D24B8C">
        <w:rPr>
          <w:rFonts w:ascii="Times New Roman" w:eastAsia="SimSun" w:hAnsi="Times New Roman" w:cs="Times New Roman"/>
          <w:b/>
          <w:sz w:val="26"/>
          <w:szCs w:val="26"/>
        </w:rPr>
        <w:tab/>
      </w:r>
    </w:p>
    <w:p w14:paraId="3AB4BAA2" w14:textId="77777777" w:rsidR="004E18A4" w:rsidRPr="00FB28A3" w:rsidRDefault="004E18A4" w:rsidP="004E18A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SimSun" w:hAnsi="Times New Roman" w:cs="Times New Roman"/>
          <w:sz w:val="26"/>
          <w:szCs w:val="26"/>
        </w:rPr>
        <w:t xml:space="preserve">Овощи и фрукты. Почему неспелые яблоки кислые? Витамин С. Содержание витамина С </w:t>
      </w:r>
      <w:proofErr w:type="gramStart"/>
      <w:r w:rsidRPr="00FB28A3">
        <w:rPr>
          <w:rFonts w:ascii="Times New Roman" w:eastAsia="SimSun" w:hAnsi="Times New Roman" w:cs="Times New Roman"/>
          <w:sz w:val="26"/>
          <w:szCs w:val="26"/>
        </w:rPr>
        <w:t>в</w:t>
      </w:r>
      <w:proofErr w:type="gramEnd"/>
      <w:r w:rsidRPr="00FB28A3">
        <w:rPr>
          <w:rFonts w:ascii="Times New Roman" w:eastAsia="SimSun" w:hAnsi="Times New Roman" w:cs="Times New Roman"/>
          <w:sz w:val="26"/>
          <w:szCs w:val="26"/>
        </w:rPr>
        <w:t xml:space="preserve"> фруктах и овощах. </w:t>
      </w:r>
    </w:p>
    <w:p w14:paraId="4268A73A" w14:textId="77777777" w:rsidR="004E18A4" w:rsidRPr="00FB28A3" w:rsidRDefault="004E18A4" w:rsidP="004E18A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SimSun" w:hAnsi="Times New Roman" w:cs="Times New Roman"/>
          <w:sz w:val="26"/>
          <w:szCs w:val="26"/>
        </w:rPr>
        <w:t xml:space="preserve">Нитраты – чем они опасны. </w:t>
      </w:r>
      <w:r w:rsidRPr="00FB28A3">
        <w:rPr>
          <w:rFonts w:ascii="Times New Roman" w:hAnsi="Times New Roman" w:cs="Times New Roman"/>
          <w:sz w:val="26"/>
          <w:szCs w:val="26"/>
        </w:rPr>
        <w:t>Определение нитратов в овощах.</w:t>
      </w:r>
    </w:p>
    <w:p w14:paraId="43E435C2" w14:textId="77777777" w:rsidR="004E18A4" w:rsidRPr="00FB28A3" w:rsidRDefault="004E18A4" w:rsidP="004E18A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Практические работы: 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4EF3D94" w14:textId="77777777" w:rsidR="004E18A4" w:rsidRPr="00FB28A3" w:rsidRDefault="004E18A4" w:rsidP="004E18A4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B28A3">
        <w:rPr>
          <w:rFonts w:ascii="Times New Roman" w:eastAsia="SimSun" w:hAnsi="Times New Roman" w:cs="Times New Roman"/>
          <w:sz w:val="26"/>
          <w:szCs w:val="26"/>
        </w:rPr>
        <w:t xml:space="preserve"> Определение витамина</w:t>
      </w:r>
      <w:proofErr w:type="gramStart"/>
      <w:r w:rsidRPr="00FB28A3">
        <w:rPr>
          <w:rFonts w:ascii="Times New Roman" w:eastAsia="SimSun" w:hAnsi="Times New Roman" w:cs="Times New Roman"/>
          <w:sz w:val="26"/>
          <w:szCs w:val="26"/>
        </w:rPr>
        <w:t xml:space="preserve"> С</w:t>
      </w:r>
      <w:proofErr w:type="gramEnd"/>
      <w:r w:rsidRPr="00FB28A3">
        <w:rPr>
          <w:rFonts w:ascii="Times New Roman" w:eastAsia="SimSun" w:hAnsi="Times New Roman" w:cs="Times New Roman"/>
          <w:sz w:val="26"/>
          <w:szCs w:val="26"/>
        </w:rPr>
        <w:t xml:space="preserve"> в фруктах и овощах.</w:t>
      </w:r>
    </w:p>
    <w:p w14:paraId="091A120A" w14:textId="77777777" w:rsidR="004E18A4" w:rsidRPr="00FB28A3" w:rsidRDefault="004E18A4" w:rsidP="004E18A4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Определение нитратов в овощах и фруктах.</w:t>
      </w:r>
    </w:p>
    <w:p w14:paraId="4832B0BF" w14:textId="77777777" w:rsidR="004E18A4" w:rsidRPr="00FB28A3" w:rsidRDefault="004E18A4" w:rsidP="004E18A4">
      <w:pPr>
        <w:pStyle w:val="Default"/>
        <w:rPr>
          <w:color w:val="auto"/>
          <w:sz w:val="26"/>
          <w:szCs w:val="26"/>
        </w:rPr>
      </w:pPr>
      <w:r w:rsidRPr="00FB28A3">
        <w:rPr>
          <w:color w:val="auto"/>
          <w:sz w:val="26"/>
          <w:szCs w:val="26"/>
        </w:rPr>
        <w:t xml:space="preserve">Моющие средства.  Загрязнение окружающей среды сточными водами. </w:t>
      </w:r>
    </w:p>
    <w:p w14:paraId="5BB3622E" w14:textId="6FD56F51" w:rsidR="004E18A4" w:rsidRPr="00FB28A3" w:rsidRDefault="004E18A4" w:rsidP="004E18A4">
      <w:pPr>
        <w:pStyle w:val="Default"/>
        <w:rPr>
          <w:color w:val="auto"/>
          <w:sz w:val="26"/>
          <w:szCs w:val="26"/>
        </w:rPr>
      </w:pPr>
      <w:r w:rsidRPr="00FB28A3">
        <w:rPr>
          <w:color w:val="auto"/>
          <w:sz w:val="26"/>
          <w:szCs w:val="26"/>
        </w:rPr>
        <w:t xml:space="preserve">Экскурсия. </w:t>
      </w:r>
    </w:p>
    <w:p w14:paraId="0BCA73E7" w14:textId="77777777" w:rsidR="004E18A4" w:rsidRPr="00FB28A3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28A3">
        <w:rPr>
          <w:rFonts w:ascii="Times New Roman" w:hAnsi="Times New Roman" w:cs="Times New Roman"/>
          <w:iCs/>
          <w:sz w:val="26"/>
          <w:szCs w:val="26"/>
          <w:u w:val="single"/>
        </w:rPr>
        <w:t>Практические  работы:</w:t>
      </w:r>
      <w:r w:rsidRPr="00FB28A3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70CD1BB0" w14:textId="77777777" w:rsidR="004E18A4" w:rsidRPr="00FB28A3" w:rsidRDefault="004E18A4" w:rsidP="004E18A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B28A3">
        <w:rPr>
          <w:rFonts w:ascii="Times New Roman" w:hAnsi="Times New Roman" w:cs="Times New Roman"/>
          <w:bCs/>
          <w:iCs/>
          <w:sz w:val="26"/>
          <w:szCs w:val="26"/>
        </w:rPr>
        <w:t xml:space="preserve"> Моющие средства для посуды.</w:t>
      </w:r>
    </w:p>
    <w:p w14:paraId="07AC26AD" w14:textId="77777777" w:rsidR="004E18A4" w:rsidRDefault="004E18A4" w:rsidP="004E1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hAnsi="Times New Roman" w:cs="Times New Roman"/>
          <w:sz w:val="26"/>
          <w:szCs w:val="26"/>
        </w:rPr>
        <w:t xml:space="preserve">  Оформление и защита исследовательских проектов на научно-практической конференции «Шаг в будущее».</w:t>
      </w:r>
    </w:p>
    <w:p w14:paraId="575E4A3A" w14:textId="77777777" w:rsidR="00D24B8C" w:rsidRDefault="00D24B8C" w:rsidP="00D24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0FCA3C" w14:textId="6268E608" w:rsidR="00D24B8C" w:rsidRDefault="00D24B8C" w:rsidP="00D24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B8C">
        <w:rPr>
          <w:rFonts w:ascii="Times New Roman" w:hAnsi="Times New Roman" w:cs="Times New Roman"/>
          <w:b/>
          <w:sz w:val="26"/>
          <w:szCs w:val="26"/>
        </w:rPr>
        <w:t>ВИДЫ ДЕЯТЕЛЬНОСТИ КУРСА:</w:t>
      </w:r>
    </w:p>
    <w:p w14:paraId="316F84E6" w14:textId="795E924E" w:rsidR="00E019C4" w:rsidRPr="00E019C4" w:rsidRDefault="00E019C4" w:rsidP="00E019C4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E0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следующие виды деятельности: познавательная, игровая, беседа, игра, практическая работа, самостоятельная работа, консультация</w:t>
      </w:r>
      <w:proofErr w:type="gramStart"/>
      <w:r w:rsidRPr="00E0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0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0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удожественное информационное ознакомление, восприятие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4DA921" w14:textId="77777777" w:rsidR="00D24B8C" w:rsidRPr="00D24B8C" w:rsidRDefault="00D24B8C" w:rsidP="00E019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5116BF" w14:textId="77777777" w:rsidR="000772E1" w:rsidRPr="00FB28A3" w:rsidRDefault="006165BB" w:rsidP="00D7071C">
      <w:pPr>
        <w:pStyle w:val="ParagraphStyle"/>
        <w:spacing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B28A3">
        <w:rPr>
          <w:rFonts w:ascii="Times New Roman" w:hAnsi="Times New Roman" w:cs="Times New Roman"/>
          <w:b/>
          <w:color w:val="auto"/>
          <w:sz w:val="26"/>
          <w:szCs w:val="26"/>
        </w:rPr>
        <w:t>Т</w:t>
      </w:r>
      <w:r w:rsidR="00E7695F" w:rsidRPr="00FB28A3">
        <w:rPr>
          <w:rFonts w:ascii="Times New Roman" w:hAnsi="Times New Roman" w:cs="Times New Roman"/>
          <w:b/>
          <w:color w:val="auto"/>
          <w:sz w:val="26"/>
          <w:szCs w:val="26"/>
        </w:rPr>
        <w:t>ематический план</w:t>
      </w:r>
      <w:r w:rsidRPr="00FB28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программы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559"/>
        <w:gridCol w:w="1701"/>
        <w:gridCol w:w="1241"/>
      </w:tblGrid>
      <w:tr w:rsidR="00B16220" w:rsidRPr="00FB28A3" w14:paraId="3944DDA2" w14:textId="77777777" w:rsidTr="00222E38">
        <w:tc>
          <w:tcPr>
            <w:tcW w:w="567" w:type="dxa"/>
          </w:tcPr>
          <w:p w14:paraId="45E2884F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14:paraId="1E942042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n/n</w:t>
            </w:r>
          </w:p>
        </w:tc>
        <w:tc>
          <w:tcPr>
            <w:tcW w:w="3402" w:type="dxa"/>
          </w:tcPr>
          <w:p w14:paraId="33A64A7C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тем</w:t>
            </w:r>
          </w:p>
        </w:tc>
        <w:tc>
          <w:tcPr>
            <w:tcW w:w="1418" w:type="dxa"/>
          </w:tcPr>
          <w:p w14:paraId="0D844DF8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занятий</w:t>
            </w:r>
          </w:p>
        </w:tc>
        <w:tc>
          <w:tcPr>
            <w:tcW w:w="1559" w:type="dxa"/>
          </w:tcPr>
          <w:p w14:paraId="27AFCB2F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Теоретические занятия</w:t>
            </w:r>
          </w:p>
        </w:tc>
        <w:tc>
          <w:tcPr>
            <w:tcW w:w="1701" w:type="dxa"/>
          </w:tcPr>
          <w:p w14:paraId="1E12845F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Практические занятия</w:t>
            </w:r>
          </w:p>
        </w:tc>
        <w:tc>
          <w:tcPr>
            <w:tcW w:w="1241" w:type="dxa"/>
          </w:tcPr>
          <w:p w14:paraId="476CF020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Экскурсии</w:t>
            </w:r>
          </w:p>
        </w:tc>
      </w:tr>
      <w:tr w:rsidR="00B16220" w:rsidRPr="00FB28A3" w14:paraId="0AA4E9A9" w14:textId="77777777" w:rsidTr="00222E38">
        <w:tc>
          <w:tcPr>
            <w:tcW w:w="567" w:type="dxa"/>
          </w:tcPr>
          <w:p w14:paraId="21F759CF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93D1864" w14:textId="77777777" w:rsidR="005D3D1D" w:rsidRPr="00FB28A3" w:rsidRDefault="005D3D1D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sz w:val="26"/>
                <w:szCs w:val="26"/>
                <w:lang w:eastAsia="ru-RU"/>
              </w:rPr>
              <w:t>Химия – наука о веществах</w:t>
            </w:r>
            <w:r w:rsidR="00DA32DE" w:rsidRPr="00FB28A3"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14:paraId="27DD8507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14:paraId="78452911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104574FA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41" w:type="dxa"/>
          </w:tcPr>
          <w:p w14:paraId="53A561C7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16220" w:rsidRPr="00FB28A3" w14:paraId="2DD685A8" w14:textId="77777777" w:rsidTr="00222E38">
        <w:tc>
          <w:tcPr>
            <w:tcW w:w="567" w:type="dxa"/>
          </w:tcPr>
          <w:p w14:paraId="73A4AE1E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0FB897CF" w14:textId="77777777" w:rsidR="005D3D1D" w:rsidRPr="00FB28A3" w:rsidRDefault="005D3D1D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Чистые вещества и смеси</w:t>
            </w:r>
            <w:r w:rsidR="00DA32DE" w:rsidRPr="00FB28A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14:paraId="37A48AAF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3E69350A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52495D3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41" w:type="dxa"/>
          </w:tcPr>
          <w:p w14:paraId="4794ADA6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16220" w:rsidRPr="00FB28A3" w14:paraId="0C6D1449" w14:textId="77777777" w:rsidTr="00222E38">
        <w:tc>
          <w:tcPr>
            <w:tcW w:w="567" w:type="dxa"/>
          </w:tcPr>
          <w:p w14:paraId="19D25B65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14:paraId="3608F19B" w14:textId="77777777" w:rsidR="005D3D1D" w:rsidRPr="00FB28A3" w:rsidRDefault="00D24FDB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Явления, происходящие с веществами.</w:t>
            </w:r>
          </w:p>
        </w:tc>
        <w:tc>
          <w:tcPr>
            <w:tcW w:w="1418" w:type="dxa"/>
          </w:tcPr>
          <w:p w14:paraId="10299ED4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27BEE47D" w14:textId="77777777" w:rsidR="005D3D1D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1504F19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14:paraId="60F75B0E" w14:textId="77777777" w:rsidR="005D3D1D" w:rsidRPr="00FB28A3" w:rsidRDefault="005D3D1D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16220" w:rsidRPr="00FB28A3" w14:paraId="43F9F702" w14:textId="77777777" w:rsidTr="00222E38">
        <w:tc>
          <w:tcPr>
            <w:tcW w:w="567" w:type="dxa"/>
          </w:tcPr>
          <w:p w14:paraId="4FAFF316" w14:textId="77777777" w:rsidR="005D3D1D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14:paraId="2C0D602B" w14:textId="77777777" w:rsidR="005D3D1D" w:rsidRPr="00FB28A3" w:rsidRDefault="00DA32DE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Химия вокруг нас.</w:t>
            </w:r>
          </w:p>
        </w:tc>
        <w:tc>
          <w:tcPr>
            <w:tcW w:w="1418" w:type="dxa"/>
          </w:tcPr>
          <w:p w14:paraId="182F2EE9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14:paraId="65275997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1A4D17E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41" w:type="dxa"/>
          </w:tcPr>
          <w:p w14:paraId="1B05AE3C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B16220" w:rsidRPr="00FB28A3" w14:paraId="7B1D124B" w14:textId="77777777" w:rsidTr="00222E38">
        <w:tc>
          <w:tcPr>
            <w:tcW w:w="567" w:type="dxa"/>
          </w:tcPr>
          <w:p w14:paraId="6785DEF1" w14:textId="77777777" w:rsidR="005D3D1D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14:paraId="15C6ADE0" w14:textId="77777777" w:rsidR="005D3D1D" w:rsidRPr="00FB28A3" w:rsidRDefault="00DA32DE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 и наш дом.</w:t>
            </w:r>
          </w:p>
        </w:tc>
        <w:tc>
          <w:tcPr>
            <w:tcW w:w="1418" w:type="dxa"/>
          </w:tcPr>
          <w:p w14:paraId="02093A8D" w14:textId="77777777" w:rsidR="005D3D1D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3717F456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D055B2A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41" w:type="dxa"/>
          </w:tcPr>
          <w:p w14:paraId="41873585" w14:textId="77777777" w:rsidR="005D3D1D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B16220" w:rsidRPr="00FB28A3" w14:paraId="18E6F812" w14:textId="77777777" w:rsidTr="00222E38">
        <w:tc>
          <w:tcPr>
            <w:tcW w:w="567" w:type="dxa"/>
          </w:tcPr>
          <w:p w14:paraId="2553C56D" w14:textId="77777777" w:rsidR="00D24FDB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6. </w:t>
            </w:r>
          </w:p>
        </w:tc>
        <w:tc>
          <w:tcPr>
            <w:tcW w:w="3402" w:type="dxa"/>
          </w:tcPr>
          <w:p w14:paraId="19C9BBF2" w14:textId="77777777" w:rsidR="00D24FDB" w:rsidRPr="00FB28A3" w:rsidRDefault="00D24FDB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занятие.</w:t>
            </w:r>
          </w:p>
        </w:tc>
        <w:tc>
          <w:tcPr>
            <w:tcW w:w="1418" w:type="dxa"/>
          </w:tcPr>
          <w:p w14:paraId="6B3BE21E" w14:textId="77777777" w:rsidR="00D24FDB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735E835E" w14:textId="77777777" w:rsidR="00D24FDB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E2B1B3" w14:textId="77777777" w:rsidR="00D24FDB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14:paraId="12C7DFF2" w14:textId="77777777" w:rsidR="00D24FDB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16220" w:rsidRPr="00FB28A3" w14:paraId="35130562" w14:textId="77777777" w:rsidTr="00222E38">
        <w:tc>
          <w:tcPr>
            <w:tcW w:w="567" w:type="dxa"/>
          </w:tcPr>
          <w:p w14:paraId="6FC78402" w14:textId="77777777" w:rsidR="00DA32DE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42026C7" w14:textId="77777777" w:rsidR="00DA32DE" w:rsidRPr="00FB28A3" w:rsidRDefault="00DA32DE" w:rsidP="00D7071C">
            <w:pPr>
              <w:pStyle w:val="ParagraphStyle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1418" w:type="dxa"/>
          </w:tcPr>
          <w:p w14:paraId="707C896A" w14:textId="77777777" w:rsidR="00DA32DE" w:rsidRPr="00FB28A3" w:rsidRDefault="00D24FDB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2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1559" w:type="dxa"/>
          </w:tcPr>
          <w:p w14:paraId="74B0A1A3" w14:textId="77777777" w:rsidR="00DA32DE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735ED6A" w14:textId="77777777" w:rsidR="00DA32DE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14:paraId="2AE1D772" w14:textId="77777777" w:rsidR="00DA32DE" w:rsidRPr="00FB28A3" w:rsidRDefault="00DA32DE" w:rsidP="00D7071C">
            <w:pPr>
              <w:pStyle w:val="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5C259B1" w14:textId="77777777" w:rsidR="0058741B" w:rsidRPr="00FB28A3" w:rsidRDefault="0058741B" w:rsidP="00D7071C">
      <w:pPr>
        <w:pStyle w:val="ParagraphStyle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7527AFF" w14:textId="77777777" w:rsidR="00D24B8C" w:rsidRDefault="00D24B8C" w:rsidP="004E18A4">
      <w:pPr>
        <w:suppressAutoHyphens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736A4514" w14:textId="2CACAE9F" w:rsidR="004E18A4" w:rsidRDefault="00D24B8C" w:rsidP="004E18A4">
      <w:pPr>
        <w:suppressAutoHyphens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864D4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КАЛЕНДАРНО-ТЕМАТИЧЕСКОЕ ПЛАНИРОВАНИЕ</w:t>
      </w:r>
    </w:p>
    <w:p w14:paraId="12456002" w14:textId="77777777" w:rsidR="00D24B8C" w:rsidRPr="007864D4" w:rsidRDefault="00D24B8C" w:rsidP="004E18A4">
      <w:pPr>
        <w:suppressAutoHyphens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6393"/>
        <w:gridCol w:w="1011"/>
        <w:gridCol w:w="1798"/>
      </w:tblGrid>
      <w:tr w:rsidR="00D24B8C" w:rsidRPr="007864D4" w14:paraId="20D15F76" w14:textId="77777777" w:rsidTr="00D24B8C">
        <w:trPr>
          <w:trHeight w:val="301"/>
        </w:trPr>
        <w:tc>
          <w:tcPr>
            <w:tcW w:w="643" w:type="dxa"/>
            <w:vMerge w:val="restart"/>
          </w:tcPr>
          <w:p w14:paraId="4EE90CDF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6393" w:type="dxa"/>
            <w:vMerge w:val="restart"/>
          </w:tcPr>
          <w:p w14:paraId="5D9FA38C" w14:textId="77777777" w:rsidR="00D24B8C" w:rsidRPr="007864D4" w:rsidRDefault="00D24B8C" w:rsidP="004E18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1011" w:type="dxa"/>
            <w:vMerge w:val="restart"/>
          </w:tcPr>
          <w:p w14:paraId="5052183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Всего часов</w:t>
            </w:r>
          </w:p>
        </w:tc>
        <w:tc>
          <w:tcPr>
            <w:tcW w:w="1798" w:type="dxa"/>
            <w:vMerge w:val="restart"/>
          </w:tcPr>
          <w:p w14:paraId="225EF729" w14:textId="77777777" w:rsidR="00D24B8C" w:rsidRPr="007864D4" w:rsidRDefault="00D24B8C" w:rsidP="004E18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Коррекция </w:t>
            </w:r>
          </w:p>
          <w:p w14:paraId="303C9FF6" w14:textId="77777777" w:rsidR="00D24B8C" w:rsidRPr="007864D4" w:rsidRDefault="00D24B8C" w:rsidP="004E18A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24B8C" w:rsidRPr="007864D4" w14:paraId="1A796935" w14:textId="77777777" w:rsidTr="00D24B8C">
        <w:trPr>
          <w:trHeight w:val="301"/>
        </w:trPr>
        <w:tc>
          <w:tcPr>
            <w:tcW w:w="643" w:type="dxa"/>
            <w:vMerge/>
          </w:tcPr>
          <w:p w14:paraId="1B47E319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3" w:type="dxa"/>
            <w:vMerge/>
          </w:tcPr>
          <w:p w14:paraId="2FDFF68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  <w:vMerge/>
          </w:tcPr>
          <w:p w14:paraId="3E012E4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  <w:vMerge/>
          </w:tcPr>
          <w:p w14:paraId="292C1048" w14:textId="77777777" w:rsidR="00D24B8C" w:rsidRPr="007864D4" w:rsidRDefault="00D24B8C" w:rsidP="004E18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24B8C" w:rsidRPr="007864D4" w14:paraId="0CA78771" w14:textId="77777777" w:rsidTr="002E171C">
        <w:trPr>
          <w:trHeight w:val="145"/>
        </w:trPr>
        <w:tc>
          <w:tcPr>
            <w:tcW w:w="9845" w:type="dxa"/>
            <w:gridSpan w:val="4"/>
          </w:tcPr>
          <w:p w14:paraId="2BC055C7" w14:textId="5327052C" w:rsidR="00D24B8C" w:rsidRPr="00D24B8C" w:rsidRDefault="00D24B8C" w:rsidP="00E019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1. Химия – наука о веществах.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24B8C" w:rsidRPr="007864D4" w14:paraId="40DB52EE" w14:textId="77777777" w:rsidTr="00D24B8C">
        <w:trPr>
          <w:trHeight w:val="145"/>
        </w:trPr>
        <w:tc>
          <w:tcPr>
            <w:tcW w:w="643" w:type="dxa"/>
          </w:tcPr>
          <w:p w14:paraId="1203ACD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93" w:type="dxa"/>
          </w:tcPr>
          <w:p w14:paraId="320B06E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изучает химия. Химия вчера, сегодня, завтра.</w:t>
            </w:r>
          </w:p>
        </w:tc>
        <w:tc>
          <w:tcPr>
            <w:tcW w:w="1011" w:type="dxa"/>
          </w:tcPr>
          <w:p w14:paraId="6C13BDD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6B5F44B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4D84BE13" w14:textId="77777777" w:rsidTr="00D24B8C">
        <w:trPr>
          <w:trHeight w:val="145"/>
        </w:trPr>
        <w:tc>
          <w:tcPr>
            <w:tcW w:w="643" w:type="dxa"/>
          </w:tcPr>
          <w:p w14:paraId="39094E7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93" w:type="dxa"/>
          </w:tcPr>
          <w:p w14:paraId="3513716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Научные методы изучения природы: наблюдение, измерение, эксперимент.</w:t>
            </w:r>
          </w:p>
        </w:tc>
        <w:tc>
          <w:tcPr>
            <w:tcW w:w="1011" w:type="dxa"/>
          </w:tcPr>
          <w:p w14:paraId="45F1B41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569C841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3E1B6590" w14:textId="77777777" w:rsidTr="00D24B8C">
        <w:trPr>
          <w:trHeight w:val="145"/>
        </w:trPr>
        <w:tc>
          <w:tcPr>
            <w:tcW w:w="643" w:type="dxa"/>
          </w:tcPr>
          <w:p w14:paraId="787CB69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93" w:type="dxa"/>
          </w:tcPr>
          <w:p w14:paraId="6374C672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1 Знакомство с лабораторным оборудованием. Правила техники безопасности.</w:t>
            </w:r>
          </w:p>
        </w:tc>
        <w:tc>
          <w:tcPr>
            <w:tcW w:w="1011" w:type="dxa"/>
          </w:tcPr>
          <w:p w14:paraId="11EDE14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1F5940E5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4CBF1DAD" w14:textId="77777777" w:rsidTr="00D24B8C">
        <w:trPr>
          <w:trHeight w:val="145"/>
        </w:trPr>
        <w:tc>
          <w:tcPr>
            <w:tcW w:w="643" w:type="dxa"/>
          </w:tcPr>
          <w:p w14:paraId="3C140D05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93" w:type="dxa"/>
          </w:tcPr>
          <w:p w14:paraId="68444C2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пламени. Пр. р. № 2 Наблюдение за горящей свечой. Устройство и работа спиртовки.</w:t>
            </w:r>
          </w:p>
        </w:tc>
        <w:tc>
          <w:tcPr>
            <w:tcW w:w="1011" w:type="dxa"/>
          </w:tcPr>
          <w:p w14:paraId="1F29B3F5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65B430C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23B85519" w14:textId="77777777" w:rsidTr="00CC2422">
        <w:trPr>
          <w:trHeight w:val="145"/>
        </w:trPr>
        <w:tc>
          <w:tcPr>
            <w:tcW w:w="9845" w:type="dxa"/>
            <w:gridSpan w:val="4"/>
          </w:tcPr>
          <w:p w14:paraId="37D93AFA" w14:textId="49F7BDB8" w:rsidR="00D24B8C" w:rsidRPr="007864D4" w:rsidRDefault="00D24B8C" w:rsidP="00E01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2. Чистые вещества и смеси.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24B8C" w:rsidRPr="007864D4" w14:paraId="737FE347" w14:textId="77777777" w:rsidTr="00D24B8C">
        <w:trPr>
          <w:trHeight w:val="145"/>
        </w:trPr>
        <w:tc>
          <w:tcPr>
            <w:tcW w:w="643" w:type="dxa"/>
          </w:tcPr>
          <w:p w14:paraId="71A57679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93" w:type="dxa"/>
          </w:tcPr>
          <w:p w14:paraId="73BEEA5A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hAnsi="Times New Roman" w:cs="Times New Roman"/>
                <w:sz w:val="26"/>
                <w:szCs w:val="26"/>
              </w:rPr>
              <w:t>Физические тела и вещества. Свойства веществ. Применение веществ на основе их свойств.</w:t>
            </w:r>
          </w:p>
        </w:tc>
        <w:tc>
          <w:tcPr>
            <w:tcW w:w="1011" w:type="dxa"/>
          </w:tcPr>
          <w:p w14:paraId="7E317C3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4F68688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61D09CF2" w14:textId="77777777" w:rsidTr="00D24B8C">
        <w:trPr>
          <w:trHeight w:val="145"/>
        </w:trPr>
        <w:tc>
          <w:tcPr>
            <w:tcW w:w="643" w:type="dxa"/>
          </w:tcPr>
          <w:p w14:paraId="0C3F16E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93" w:type="dxa"/>
          </w:tcPr>
          <w:p w14:paraId="6B5D616B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свойства известных веществ (агрегатное состояние, цвет, запах, плотность и др.).</w:t>
            </w:r>
          </w:p>
        </w:tc>
        <w:tc>
          <w:tcPr>
            <w:tcW w:w="1011" w:type="dxa"/>
          </w:tcPr>
          <w:p w14:paraId="786F4219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72848AE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375CA634" w14:textId="77777777" w:rsidTr="00D24B8C">
        <w:trPr>
          <w:trHeight w:val="145"/>
        </w:trPr>
        <w:tc>
          <w:tcPr>
            <w:tcW w:w="643" w:type="dxa"/>
          </w:tcPr>
          <w:p w14:paraId="1B21ED9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93" w:type="dxa"/>
          </w:tcPr>
          <w:p w14:paraId="7FA3C4F7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3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Исследование свойств жидких и твердых веществ.</w:t>
            </w:r>
          </w:p>
        </w:tc>
        <w:tc>
          <w:tcPr>
            <w:tcW w:w="1011" w:type="dxa"/>
          </w:tcPr>
          <w:p w14:paraId="48C82A25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0B32CFD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34E420D1" w14:textId="77777777" w:rsidTr="00D24B8C">
        <w:trPr>
          <w:trHeight w:val="145"/>
        </w:trPr>
        <w:tc>
          <w:tcPr>
            <w:tcW w:w="643" w:type="dxa"/>
          </w:tcPr>
          <w:p w14:paraId="7860E1B8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93" w:type="dxa"/>
          </w:tcPr>
          <w:p w14:paraId="37C03EF7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Чистые вещества и смеси. </w:t>
            </w:r>
            <w:r w:rsidRPr="007864D4">
              <w:rPr>
                <w:rFonts w:ascii="Times New Roman" w:hAnsi="Times New Roman" w:cs="Times New Roman"/>
                <w:sz w:val="26"/>
                <w:szCs w:val="26"/>
              </w:rPr>
              <w:t>Способы разделения смесей и очистка веществ.</w:t>
            </w:r>
          </w:p>
        </w:tc>
        <w:tc>
          <w:tcPr>
            <w:tcW w:w="1011" w:type="dxa"/>
          </w:tcPr>
          <w:p w14:paraId="653C4B97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4816FC9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28EE47EE" w14:textId="77777777" w:rsidTr="00D24B8C">
        <w:trPr>
          <w:trHeight w:val="145"/>
        </w:trPr>
        <w:tc>
          <w:tcPr>
            <w:tcW w:w="643" w:type="dxa"/>
          </w:tcPr>
          <w:p w14:paraId="2ECBB91C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393" w:type="dxa"/>
          </w:tcPr>
          <w:p w14:paraId="58893013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4 Способы очистки веществ: фильтрование, выпаривание, возгонка.</w:t>
            </w:r>
          </w:p>
        </w:tc>
        <w:tc>
          <w:tcPr>
            <w:tcW w:w="1011" w:type="dxa"/>
          </w:tcPr>
          <w:p w14:paraId="22063EF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316C75C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1B2FF34C" w14:textId="77777777" w:rsidTr="00D24B8C">
        <w:trPr>
          <w:trHeight w:val="145"/>
        </w:trPr>
        <w:tc>
          <w:tcPr>
            <w:tcW w:w="643" w:type="dxa"/>
          </w:tcPr>
          <w:p w14:paraId="584A2EA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93" w:type="dxa"/>
          </w:tcPr>
          <w:p w14:paraId="30EBC708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5 Очистка загрязненной поваренной соли.</w:t>
            </w:r>
          </w:p>
        </w:tc>
        <w:tc>
          <w:tcPr>
            <w:tcW w:w="1011" w:type="dxa"/>
          </w:tcPr>
          <w:p w14:paraId="603F510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518FF828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35EF8E33" w14:textId="77777777" w:rsidTr="00676158">
        <w:trPr>
          <w:trHeight w:val="145"/>
        </w:trPr>
        <w:tc>
          <w:tcPr>
            <w:tcW w:w="9845" w:type="dxa"/>
            <w:gridSpan w:val="4"/>
          </w:tcPr>
          <w:p w14:paraId="1C52F78D" w14:textId="2FE51EAE" w:rsidR="00D24B8C" w:rsidRPr="00D24B8C" w:rsidRDefault="00D24B8C" w:rsidP="00E019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3. Явления, происходящие с веществами.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часов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24B8C" w:rsidRPr="007864D4" w14:paraId="5B35B1A0" w14:textId="77777777" w:rsidTr="00D24B8C">
        <w:trPr>
          <w:trHeight w:val="145"/>
        </w:trPr>
        <w:tc>
          <w:tcPr>
            <w:tcW w:w="643" w:type="dxa"/>
          </w:tcPr>
          <w:p w14:paraId="422F1A49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393" w:type="dxa"/>
          </w:tcPr>
          <w:p w14:paraId="2410419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реакции. Условия протекания и прекращения химических реакций.</w:t>
            </w:r>
          </w:p>
        </w:tc>
        <w:tc>
          <w:tcPr>
            <w:tcW w:w="1011" w:type="dxa"/>
          </w:tcPr>
          <w:p w14:paraId="1EB19E0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43597DA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53F51FF0" w14:textId="77777777" w:rsidTr="00D24B8C">
        <w:trPr>
          <w:trHeight w:val="145"/>
        </w:trPr>
        <w:tc>
          <w:tcPr>
            <w:tcW w:w="643" w:type="dxa"/>
          </w:tcPr>
          <w:p w14:paraId="35EC380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393" w:type="dxa"/>
          </w:tcPr>
          <w:p w14:paraId="422ECD9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Признаки химических реакций.</w:t>
            </w:r>
          </w:p>
        </w:tc>
        <w:tc>
          <w:tcPr>
            <w:tcW w:w="1011" w:type="dxa"/>
          </w:tcPr>
          <w:p w14:paraId="1891302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6B165CD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2CE307D1" w14:textId="77777777" w:rsidTr="00D24B8C">
        <w:trPr>
          <w:trHeight w:val="145"/>
        </w:trPr>
        <w:tc>
          <w:tcPr>
            <w:tcW w:w="643" w:type="dxa"/>
          </w:tcPr>
          <w:p w14:paraId="7DD7270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393" w:type="dxa"/>
          </w:tcPr>
          <w:p w14:paraId="4202415E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6 Изучение признаков химических реакций.</w:t>
            </w:r>
          </w:p>
        </w:tc>
        <w:tc>
          <w:tcPr>
            <w:tcW w:w="1011" w:type="dxa"/>
          </w:tcPr>
          <w:p w14:paraId="6B928199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096CC58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324D3539" w14:textId="77777777" w:rsidTr="00D24B8C">
        <w:trPr>
          <w:trHeight w:val="145"/>
        </w:trPr>
        <w:tc>
          <w:tcPr>
            <w:tcW w:w="643" w:type="dxa"/>
          </w:tcPr>
          <w:p w14:paraId="1CAF97BF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393" w:type="dxa"/>
          </w:tcPr>
          <w:p w14:paraId="175D446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Индикаторы. Химический анализ с помощью индикаторов.</w:t>
            </w:r>
          </w:p>
        </w:tc>
        <w:tc>
          <w:tcPr>
            <w:tcW w:w="1011" w:type="dxa"/>
          </w:tcPr>
          <w:p w14:paraId="70168207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5E1DA4E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6DE5AB0A" w14:textId="77777777" w:rsidTr="00D24B8C">
        <w:trPr>
          <w:trHeight w:val="145"/>
        </w:trPr>
        <w:tc>
          <w:tcPr>
            <w:tcW w:w="643" w:type="dxa"/>
          </w:tcPr>
          <w:p w14:paraId="56FFA1B9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393" w:type="dxa"/>
          </w:tcPr>
          <w:p w14:paraId="27EC2421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Пр. р. № 7 Обнаружение кислот в продуктах питания с помощью </w:t>
            </w:r>
            <w:proofErr w:type="gramStart"/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proofErr w:type="gramEnd"/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11" w:type="dxa"/>
          </w:tcPr>
          <w:p w14:paraId="2932CB6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4A63B36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65FAF45B" w14:textId="77777777" w:rsidTr="005F42FD">
        <w:trPr>
          <w:trHeight w:val="606"/>
        </w:trPr>
        <w:tc>
          <w:tcPr>
            <w:tcW w:w="9845" w:type="dxa"/>
            <w:gridSpan w:val="4"/>
          </w:tcPr>
          <w:p w14:paraId="37B6417C" w14:textId="635FAD18" w:rsidR="00D24B8C" w:rsidRPr="007864D4" w:rsidRDefault="00D24B8C" w:rsidP="00E01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4. Химия вокруг нас.</w:t>
            </w:r>
            <w:r w:rsidR="00E01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часов</w:t>
            </w:r>
            <w:r w:rsidR="00E01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24B8C" w:rsidRPr="007864D4" w14:paraId="6B791A2C" w14:textId="77777777" w:rsidTr="00D24B8C">
        <w:trPr>
          <w:trHeight w:val="287"/>
        </w:trPr>
        <w:tc>
          <w:tcPr>
            <w:tcW w:w="643" w:type="dxa"/>
          </w:tcPr>
          <w:p w14:paraId="677D3DB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393" w:type="dxa"/>
          </w:tcPr>
          <w:p w14:paraId="4AB6977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Вода и её свойства. Вода как растворитель.</w:t>
            </w:r>
          </w:p>
        </w:tc>
        <w:tc>
          <w:tcPr>
            <w:tcW w:w="1011" w:type="dxa"/>
          </w:tcPr>
          <w:p w14:paraId="59DC6F5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347AF0E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5C8186CE" w14:textId="77777777" w:rsidTr="00D24B8C">
        <w:trPr>
          <w:trHeight w:val="331"/>
        </w:trPr>
        <w:tc>
          <w:tcPr>
            <w:tcW w:w="643" w:type="dxa"/>
          </w:tcPr>
          <w:p w14:paraId="1FEDE9AC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393" w:type="dxa"/>
          </w:tcPr>
          <w:p w14:paraId="052A1D5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1011" w:type="dxa"/>
          </w:tcPr>
          <w:p w14:paraId="3BB357E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221A0D6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1509BFFF" w14:textId="77777777" w:rsidTr="00D24B8C">
        <w:trPr>
          <w:trHeight w:val="606"/>
        </w:trPr>
        <w:tc>
          <w:tcPr>
            <w:tcW w:w="643" w:type="dxa"/>
          </w:tcPr>
          <w:p w14:paraId="701D6AD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  <w:p w14:paraId="3399C547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393" w:type="dxa"/>
          </w:tcPr>
          <w:p w14:paraId="2D320DBC" w14:textId="602839DC" w:rsidR="00D24B8C" w:rsidRPr="007864D4" w:rsidRDefault="00D24B8C" w:rsidP="000431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</w:t>
            </w:r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озеро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011" w:type="dxa"/>
          </w:tcPr>
          <w:p w14:paraId="7445B01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2FCE366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1F50D9E1" w14:textId="77777777" w:rsidTr="00D24B8C">
        <w:trPr>
          <w:trHeight w:val="892"/>
        </w:trPr>
        <w:tc>
          <w:tcPr>
            <w:tcW w:w="643" w:type="dxa"/>
          </w:tcPr>
          <w:p w14:paraId="3217646B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6393" w:type="dxa"/>
          </w:tcPr>
          <w:p w14:paraId="46741AFD" w14:textId="4D4C8112" w:rsidR="00D24B8C" w:rsidRPr="007864D4" w:rsidRDefault="00D24B8C" w:rsidP="000431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8 Сравнение и изучение свой</w:t>
            </w:r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 воды из водопроводной трубы и озера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11" w:type="dxa"/>
          </w:tcPr>
          <w:p w14:paraId="6F3C25A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1483CCB4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420332D0" w14:textId="77777777" w:rsidTr="00D24B8C">
        <w:trPr>
          <w:trHeight w:val="845"/>
        </w:trPr>
        <w:tc>
          <w:tcPr>
            <w:tcW w:w="643" w:type="dxa"/>
          </w:tcPr>
          <w:p w14:paraId="7BC340F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393" w:type="dxa"/>
          </w:tcPr>
          <w:p w14:paraId="0CA00E5D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Воздух. Воздух как смесь газов. Пр. р. № 9 Получение и исследование свойств водорода и кислорода, углекислого газа.</w:t>
            </w:r>
          </w:p>
        </w:tc>
        <w:tc>
          <w:tcPr>
            <w:tcW w:w="1011" w:type="dxa"/>
          </w:tcPr>
          <w:p w14:paraId="7353B5F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44AD28C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50C6E455" w14:textId="77777777" w:rsidTr="00D24B8C">
        <w:trPr>
          <w:trHeight w:val="1203"/>
        </w:trPr>
        <w:tc>
          <w:tcPr>
            <w:tcW w:w="643" w:type="dxa"/>
          </w:tcPr>
          <w:p w14:paraId="0FC1367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393" w:type="dxa"/>
          </w:tcPr>
          <w:p w14:paraId="025287F0" w14:textId="4477221C" w:rsidR="00D24B8C" w:rsidRPr="007864D4" w:rsidRDefault="00D24B8C" w:rsidP="000431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Источники загрязнения атмосферы и их состав. Пр. р. </w:t>
            </w:r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10 Изучение источников загряз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нения воздуха в окрестностях </w:t>
            </w:r>
          </w:p>
        </w:tc>
        <w:tc>
          <w:tcPr>
            <w:tcW w:w="1011" w:type="dxa"/>
          </w:tcPr>
          <w:p w14:paraId="3335B178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4A0584D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05E89F38" w14:textId="77777777" w:rsidTr="00D24B8C">
        <w:trPr>
          <w:trHeight w:val="892"/>
        </w:trPr>
        <w:tc>
          <w:tcPr>
            <w:tcW w:w="643" w:type="dxa"/>
          </w:tcPr>
          <w:p w14:paraId="793266B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</w:t>
            </w:r>
          </w:p>
          <w:p w14:paraId="1D9C8D5F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393" w:type="dxa"/>
          </w:tcPr>
          <w:p w14:paraId="19E84337" w14:textId="45CE26BA" w:rsidR="00D24B8C" w:rsidRPr="007864D4" w:rsidRDefault="00D24B8C" w:rsidP="000431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Пр. р. № 11 Качественный анализ проб снега, взятых в окрестностях </w:t>
            </w:r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Мойган</w:t>
            </w:r>
            <w:proofErr w:type="spellEnd"/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целью изучения степени загрязнённости.</w:t>
            </w:r>
          </w:p>
        </w:tc>
        <w:tc>
          <w:tcPr>
            <w:tcW w:w="1011" w:type="dxa"/>
          </w:tcPr>
          <w:p w14:paraId="7E67565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5A6F965F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16AA939B" w14:textId="77777777" w:rsidTr="00D24B8C">
        <w:trPr>
          <w:trHeight w:val="792"/>
        </w:trPr>
        <w:tc>
          <w:tcPr>
            <w:tcW w:w="643" w:type="dxa"/>
          </w:tcPr>
          <w:p w14:paraId="4830DF9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393" w:type="dxa"/>
          </w:tcPr>
          <w:p w14:paraId="15FF73B0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Почва. Состав почвы. Кислотность почвы.</w:t>
            </w:r>
          </w:p>
          <w:p w14:paraId="0405DEC3" w14:textId="054A5FB7" w:rsidR="00D24B8C" w:rsidRPr="007864D4" w:rsidRDefault="00D24B8C" w:rsidP="000431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Пр. р. № </w:t>
            </w:r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Определение кислотности почв.</w:t>
            </w:r>
          </w:p>
        </w:tc>
        <w:tc>
          <w:tcPr>
            <w:tcW w:w="1011" w:type="dxa"/>
          </w:tcPr>
          <w:p w14:paraId="703F9EA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36AFF08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5B2A4119" w14:textId="77777777" w:rsidTr="00D24B8C">
        <w:trPr>
          <w:trHeight w:val="909"/>
        </w:trPr>
        <w:tc>
          <w:tcPr>
            <w:tcW w:w="643" w:type="dxa"/>
          </w:tcPr>
          <w:p w14:paraId="28ED55C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26-27.</w:t>
            </w:r>
          </w:p>
        </w:tc>
        <w:tc>
          <w:tcPr>
            <w:tcW w:w="6393" w:type="dxa"/>
          </w:tcPr>
          <w:p w14:paraId="33FFD303" w14:textId="1146A00A" w:rsidR="00D24B8C" w:rsidRPr="007864D4" w:rsidRDefault="00D24B8C" w:rsidP="000431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13 Составление рекомендации по улучшению состава почвы для комнатных растений школы.</w:t>
            </w:r>
          </w:p>
        </w:tc>
        <w:tc>
          <w:tcPr>
            <w:tcW w:w="1011" w:type="dxa"/>
          </w:tcPr>
          <w:p w14:paraId="784EE444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66A4CBC5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9C4" w:rsidRPr="007864D4" w14:paraId="4DAD571D" w14:textId="77777777" w:rsidTr="00D64A77">
        <w:trPr>
          <w:trHeight w:val="589"/>
        </w:trPr>
        <w:tc>
          <w:tcPr>
            <w:tcW w:w="9845" w:type="dxa"/>
            <w:gridSpan w:val="4"/>
          </w:tcPr>
          <w:p w14:paraId="1239C7A9" w14:textId="047EFB3E" w:rsidR="00E019C4" w:rsidRPr="00E019C4" w:rsidRDefault="00E019C4" w:rsidP="00E019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5. Химия и наш дом.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 часов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24B8C" w:rsidRPr="007864D4" w14:paraId="6234FE50" w14:textId="77777777" w:rsidTr="00D24B8C">
        <w:trPr>
          <w:trHeight w:val="589"/>
        </w:trPr>
        <w:tc>
          <w:tcPr>
            <w:tcW w:w="643" w:type="dxa"/>
          </w:tcPr>
          <w:p w14:paraId="0DF3E0A2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6393" w:type="dxa"/>
          </w:tcPr>
          <w:p w14:paraId="5FFD6C4F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Овощи и фрукты. Витамин С. Пр. р. № 13 Определение витамина С </w:t>
            </w:r>
            <w:proofErr w:type="gramStart"/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фруктах и овощах.</w:t>
            </w:r>
          </w:p>
        </w:tc>
        <w:tc>
          <w:tcPr>
            <w:tcW w:w="1011" w:type="dxa"/>
          </w:tcPr>
          <w:p w14:paraId="1830FB27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78CCC1D5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3838B258" w14:textId="77777777" w:rsidTr="00D24B8C">
        <w:trPr>
          <w:trHeight w:val="589"/>
        </w:trPr>
        <w:tc>
          <w:tcPr>
            <w:tcW w:w="643" w:type="dxa"/>
          </w:tcPr>
          <w:p w14:paraId="260D3FAC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6393" w:type="dxa"/>
          </w:tcPr>
          <w:p w14:paraId="65505F95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Нитраты – чем они опасны. Пр. р. № 14 Определение нитратов в овощах и фруктах.</w:t>
            </w:r>
          </w:p>
        </w:tc>
        <w:tc>
          <w:tcPr>
            <w:tcW w:w="1011" w:type="dxa"/>
          </w:tcPr>
          <w:p w14:paraId="576FB683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3E149F8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044E2141" w14:textId="77777777" w:rsidTr="00D24B8C">
        <w:trPr>
          <w:trHeight w:val="606"/>
        </w:trPr>
        <w:tc>
          <w:tcPr>
            <w:tcW w:w="643" w:type="dxa"/>
          </w:tcPr>
          <w:p w14:paraId="721EAB9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6393" w:type="dxa"/>
          </w:tcPr>
          <w:p w14:paraId="1DA8AC19" w14:textId="77777777" w:rsidR="00D24B8C" w:rsidRPr="007864D4" w:rsidRDefault="00D24B8C" w:rsidP="004E18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Моющие средства.  </w:t>
            </w:r>
          </w:p>
          <w:p w14:paraId="6ADF0D6D" w14:textId="77777777" w:rsidR="00D24B8C" w:rsidRPr="007864D4" w:rsidRDefault="00D24B8C" w:rsidP="004E18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р. № 15  Моющие средства для посуды.</w:t>
            </w:r>
          </w:p>
        </w:tc>
        <w:tc>
          <w:tcPr>
            <w:tcW w:w="1011" w:type="dxa"/>
          </w:tcPr>
          <w:p w14:paraId="0A130058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1B180A41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749AD209" w14:textId="77777777" w:rsidTr="00D24B8C">
        <w:trPr>
          <w:trHeight w:val="589"/>
        </w:trPr>
        <w:tc>
          <w:tcPr>
            <w:tcW w:w="643" w:type="dxa"/>
          </w:tcPr>
          <w:p w14:paraId="445E729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6393" w:type="dxa"/>
          </w:tcPr>
          <w:p w14:paraId="765EB244" w14:textId="77777777" w:rsidR="00D24B8C" w:rsidRPr="007864D4" w:rsidRDefault="00D24B8C" w:rsidP="004E18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Загрязнение окружающей среды сточными водами. </w:t>
            </w:r>
          </w:p>
        </w:tc>
        <w:tc>
          <w:tcPr>
            <w:tcW w:w="1011" w:type="dxa"/>
          </w:tcPr>
          <w:p w14:paraId="29E9C960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1280DC94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74DE9188" w14:textId="77777777" w:rsidTr="00D24B8C">
        <w:trPr>
          <w:trHeight w:val="589"/>
        </w:trPr>
        <w:tc>
          <w:tcPr>
            <w:tcW w:w="643" w:type="dxa"/>
          </w:tcPr>
          <w:p w14:paraId="72788CE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6393" w:type="dxa"/>
          </w:tcPr>
          <w:p w14:paraId="15C2F1B5" w14:textId="2B5E8C79" w:rsidR="00D24B8C" w:rsidRPr="007864D4" w:rsidRDefault="00D24B8C" w:rsidP="000431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</w:t>
            </w:r>
            <w:r w:rsidR="00043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</w:t>
            </w: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11" w:type="dxa"/>
          </w:tcPr>
          <w:p w14:paraId="72BF7A9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34AD3BD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B8C" w:rsidRPr="007864D4" w14:paraId="7A4D841F" w14:textId="77777777" w:rsidTr="00D24B8C">
        <w:trPr>
          <w:trHeight w:val="606"/>
        </w:trPr>
        <w:tc>
          <w:tcPr>
            <w:tcW w:w="643" w:type="dxa"/>
          </w:tcPr>
          <w:p w14:paraId="1981FF1A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  <w:p w14:paraId="2B24431E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393" w:type="dxa"/>
          </w:tcPr>
          <w:p w14:paraId="292F91FE" w14:textId="77777777" w:rsidR="00D24B8C" w:rsidRPr="007864D4" w:rsidRDefault="00D24B8C" w:rsidP="004E18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занятие. Мини-конференция «Защита учебных исследований»</w:t>
            </w:r>
          </w:p>
        </w:tc>
        <w:tc>
          <w:tcPr>
            <w:tcW w:w="1011" w:type="dxa"/>
          </w:tcPr>
          <w:p w14:paraId="21008AAD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8" w:type="dxa"/>
          </w:tcPr>
          <w:p w14:paraId="2C70B146" w14:textId="77777777" w:rsidR="00D24B8C" w:rsidRPr="007864D4" w:rsidRDefault="00D24B8C" w:rsidP="004E18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D22B1D8" w14:textId="77777777" w:rsidR="00243DC9" w:rsidRPr="00FB28A3" w:rsidRDefault="00243DC9" w:rsidP="00243DC9">
      <w:pPr>
        <w:shd w:val="clear" w:color="auto" w:fill="FFFFFF"/>
        <w:spacing w:after="0" w:line="240" w:lineRule="auto"/>
        <w:ind w:left="178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Список литературы</w:t>
      </w:r>
    </w:p>
    <w:p w14:paraId="370DAF6B" w14:textId="77777777" w:rsidR="00243DC9" w:rsidRPr="00FB28A3" w:rsidRDefault="00243DC9" w:rsidP="00243DC9">
      <w:pPr>
        <w:shd w:val="clear" w:color="auto" w:fill="FFFFFF"/>
        <w:spacing w:after="0" w:line="240" w:lineRule="auto"/>
        <w:ind w:left="17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учителя:</w:t>
      </w:r>
    </w:p>
    <w:p w14:paraId="230F70C4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Аликберова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Л.Ю.,  </w:t>
      </w:r>
      <w:proofErr w:type="gram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Степин</w:t>
      </w:r>
      <w:proofErr w:type="gram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Б.Д. Занимательные задания и эффектные опыты по химии. – М.: Дрофа, 2012 г.</w:t>
      </w:r>
    </w:p>
    <w:p w14:paraId="2265E154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Габриелян О.С. Программа курса химии для 7 класса. / О. С. Габриелян, Г. А.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Шипарева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M.: Дрофа,2016г.</w:t>
      </w:r>
    </w:p>
    <w:p w14:paraId="398209FD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Габриелян О.С. Химия. Вводный курс.7 класс: учебное пособие / Габриелян О.С., Остроумов И.Г.,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Ахлебинин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 – М: Дрофа, 2015г.  </w:t>
      </w:r>
    </w:p>
    <w:p w14:paraId="4CC60AC6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Габриелян О.С., Остроумова И.Г. Методическое пособие «Химия. Вводный курс.7 класс». – М: Дрофа, 2015г.</w:t>
      </w:r>
    </w:p>
    <w:p w14:paraId="64981BEE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Груздева Н. В. Юный химик, или занимательные опыты с веществами вокруг нас: иллюстрированное пособие для школьников, изучающих естествознание, химию, экологию./Н. В. Груздева, В.Н. Лаврова, А.Г. Муравьев – СПб: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Крисмас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+, 2006.</w:t>
      </w:r>
    </w:p>
    <w:p w14:paraId="3A7456AC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 ВВ. Занимательные опыты с кристаллическим перманганатом калия//Химия в школе </w:t>
      </w:r>
      <w:r w:rsidRPr="00FB28A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2004 г. №2 стр. 62.</w:t>
      </w:r>
    </w:p>
    <w:p w14:paraId="1C2DDCD4" w14:textId="77777777" w:rsidR="00243DC9" w:rsidRPr="00FB28A3" w:rsidRDefault="00243DC9" w:rsidP="00243DC9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Жуков Л. Н. Демонстрация воспламенения смеси аммиака с кислородом // Химия в школе 2004 г.</w:t>
      </w: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B28A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 4 стр. 63.</w:t>
      </w:r>
    </w:p>
    <w:p w14:paraId="267D6A6A" w14:textId="77777777" w:rsidR="00243DC9" w:rsidRPr="00FB28A3" w:rsidRDefault="00243DC9" w:rsidP="00243DC9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Малышкина В. Занимательная химия. </w:t>
      </w:r>
      <w:proofErr w:type="gram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–С</w:t>
      </w:r>
      <w:proofErr w:type="gram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анкт-Петербург «Тригон»,2001г.</w:t>
      </w:r>
    </w:p>
    <w:p w14:paraId="34681D3B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Речкалова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</w:t>
      </w:r>
      <w:proofErr w:type="gram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proofErr w:type="gram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Какую воду мы пьем //Химия в школе 2004 г. №3 стр. 7.</w:t>
      </w:r>
    </w:p>
    <w:p w14:paraId="1936272B" w14:textId="77777777" w:rsidR="00243DC9" w:rsidRPr="00FB28A3" w:rsidRDefault="00243DC9" w:rsidP="00243D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Турлакова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 В. Определение показателей качеств воды // Химия в школе-2001- №7 - стр. 64.</w:t>
      </w:r>
    </w:p>
    <w:p w14:paraId="4D896214" w14:textId="77777777" w:rsidR="00243DC9" w:rsidRPr="00FB28A3" w:rsidRDefault="00243DC9" w:rsidP="00243DC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Чернобельская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 М.  Введение  в  химию.  Мир  глазами  химика: учебное пособие для учащихся общеобразовательных учебных заведений. 7 класс / Г. М.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Чернобельская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, А. И. Дементьев. – М.</w:t>
      </w:r>
      <w:proofErr w:type="gram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Владос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 – 256 с.</w:t>
      </w:r>
    </w:p>
    <w:p w14:paraId="2A8481B8" w14:textId="77777777" w:rsidR="00243DC9" w:rsidRPr="00FB28A3" w:rsidRDefault="00243DC9" w:rsidP="00243DC9">
      <w:pPr>
        <w:pStyle w:val="a3"/>
        <w:shd w:val="clear" w:color="auto" w:fill="FFFFFF"/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для обучающихся:</w:t>
      </w:r>
    </w:p>
    <w:p w14:paraId="38712B43" w14:textId="77777777" w:rsidR="00243DC9" w:rsidRPr="00FB28A3" w:rsidRDefault="00243DC9" w:rsidP="00243DC9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Габриелян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О.С.Химия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Вводный курс.7 класс: учебное пособие / Габриелян О.С., Остроумов И.Г.,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Ахлебинин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 – М: Дрофа, 2015г.  </w:t>
      </w:r>
    </w:p>
    <w:p w14:paraId="689584C0" w14:textId="77777777" w:rsidR="00243DC9" w:rsidRPr="00FB28A3" w:rsidRDefault="00243DC9" w:rsidP="00243DC9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Груздева Н. В. Юный химик, или занимательные опыты с веществами вокруг нас: иллюстрированное пособие для школьников, изучающих естествознание, химию, экологию./Н. В. Груздева, В.Н. Лаврова, А.Г. Муравьев – СПб: </w:t>
      </w: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Крисмас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+, 2006.</w:t>
      </w:r>
    </w:p>
    <w:p w14:paraId="4B12AAAB" w14:textId="77777777" w:rsidR="00243DC9" w:rsidRPr="00FB28A3" w:rsidRDefault="00243DC9" w:rsidP="00243DC9">
      <w:pPr>
        <w:numPr>
          <w:ilvl w:val="0"/>
          <w:numId w:val="4"/>
        </w:numPr>
        <w:tabs>
          <w:tab w:val="clear" w:pos="720"/>
          <w:tab w:val="num" w:pos="426"/>
          <w:tab w:val="num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Люцисс</w:t>
      </w:r>
      <w:proofErr w:type="spell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Большая детская   энциклопедия:2001 г.</w:t>
      </w:r>
    </w:p>
    <w:p w14:paraId="262A31B2" w14:textId="77777777" w:rsidR="00243DC9" w:rsidRPr="00FB28A3" w:rsidRDefault="00243DC9" w:rsidP="00243DC9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Рюмин, В. Азбука науки для юных гениев. Занимательная химия./ В. Рюмин. – М.</w:t>
      </w:r>
      <w:proofErr w:type="gramStart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Центрполиграф, 2011. </w:t>
      </w:r>
    </w:p>
    <w:p w14:paraId="3BC14FC2" w14:textId="77777777" w:rsidR="00243DC9" w:rsidRPr="00FB28A3" w:rsidRDefault="00243DC9" w:rsidP="00243DC9">
      <w:pPr>
        <w:suppressAutoHyphens/>
        <w:contextualSpacing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15C7B975" w14:textId="77777777" w:rsidR="00E7695F" w:rsidRPr="00FB28A3" w:rsidRDefault="00E7695F" w:rsidP="00D7071C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Интернет- ресурсы:</w:t>
      </w:r>
    </w:p>
    <w:p w14:paraId="2A2286A3" w14:textId="22213C3D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hyperlink r:id="rId9" w:history="1">
        <w:r w:rsidR="00E7695F" w:rsidRPr="00FB28A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http://www.alhimik.ru/</w:t>
        </w:r>
      </w:hyperlink>
      <w:r w:rsidR="00FB28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АЛХИМИК - ваш помощник, лоцман в море химических веществ и явлений. </w:t>
      </w:r>
    </w:p>
    <w:p w14:paraId="0993D97C" w14:textId="7010B517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E7695F" w:rsidRPr="00FB28A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http://www.en.edu.ru/</w:t>
        </w:r>
      </w:hyperlink>
      <w:r w:rsidR="00FB28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Естественнонаучный образовательный портал. </w:t>
      </w:r>
    </w:p>
    <w:p w14:paraId="080B1B5A" w14:textId="77777777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E7695F" w:rsidRPr="00FB28A3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http://school-sector.relarn.ru/nsm/chemistry/START.html</w:t>
        </w:r>
      </w:hyperlink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«Химия для ВСЕХ»</w:t>
      </w:r>
    </w:p>
    <w:p w14:paraId="2D25131A" w14:textId="77777777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E7695F" w:rsidRPr="00FB28A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http://college.ru/chemistry/index.php</w:t>
        </w:r>
      </w:hyperlink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Открытый колледж: химия</w:t>
      </w:r>
    </w:p>
    <w:p w14:paraId="025AAA42" w14:textId="77777777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E7695F" w:rsidRPr="00FB28A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http://grokhovs.chat.ru/chemhist.html</w:t>
        </w:r>
      </w:hyperlink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Всеобщая история химии. Возникновение и развитие химии с древнейших времен до XVII века. </w:t>
      </w:r>
    </w:p>
    <w:p w14:paraId="6B426956" w14:textId="77777777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http</w:t>
        </w:r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://</w:t>
        </w:r>
        <w:proofErr w:type="spellStart"/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chemworld</w:t>
        </w:r>
        <w:proofErr w:type="spellEnd"/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.</w:t>
        </w:r>
        <w:proofErr w:type="spellStart"/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narod</w:t>
        </w:r>
        <w:proofErr w:type="spellEnd"/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.</w:t>
        </w:r>
        <w:proofErr w:type="spellStart"/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ru</w:t>
        </w:r>
        <w:proofErr w:type="spellEnd"/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/</w:t>
        </w:r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internet</w:t>
        </w:r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</w:rPr>
          <w:t>.</w:t>
        </w:r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 w:themeFill="background1"/>
            <w:lang w:val="en-US"/>
          </w:rPr>
          <w:t>html</w:t>
        </w:r>
      </w:hyperlink>
      <w:r w:rsidR="00E7695F" w:rsidRPr="00FB28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- </w:t>
      </w:r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Химия в сети: избранное</w:t>
      </w:r>
    </w:p>
    <w:p w14:paraId="6DCFED65" w14:textId="77777777" w:rsidR="00E769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E7695F" w:rsidRPr="00FB28A3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http://www.virtulab.net/index.php?id=57&amp;Itemid=108&amp;layout=blog&amp;option=com_content&amp;view=category</w:t>
        </w:r>
      </w:hyperlink>
      <w:r w:rsidR="00E7695F" w:rsidRPr="00FB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Виртуальная лаборатория по химии </w:t>
      </w:r>
    </w:p>
    <w:p w14:paraId="5CD334D9" w14:textId="77777777" w:rsidR="00E7695F" w:rsidRPr="00FB28A3" w:rsidRDefault="003865DA" w:rsidP="00FB28A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http://school-collection.edu.ru/-</w:t>
        </w:r>
      </w:hyperlink>
      <w:r w:rsidR="00E7695F" w:rsidRPr="00FB28A3">
        <w:rPr>
          <w:rFonts w:ascii="Times New Roman" w:hAnsi="Times New Roman" w:cs="Times New Roman"/>
          <w:sz w:val="26"/>
          <w:szCs w:val="26"/>
        </w:rPr>
        <w:t xml:space="preserve">  Единая коллекция цифровых образовательных ресурсов</w:t>
      </w:r>
    </w:p>
    <w:p w14:paraId="2F1DB969" w14:textId="3D146185" w:rsidR="003F1C5F" w:rsidRPr="00FB28A3" w:rsidRDefault="003865DA" w:rsidP="00FB28A3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="00E7695F" w:rsidRPr="00FB28A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http://adalin.mospsy.ru/l_01_00/l_01_10o.shtml</w:t>
        </w:r>
      </w:hyperlink>
      <w:r w:rsidR="00E7695F" w:rsidRPr="00FB28A3">
        <w:rPr>
          <w:rFonts w:ascii="Times New Roman" w:hAnsi="Times New Roman" w:cs="Times New Roman"/>
          <w:sz w:val="26"/>
          <w:szCs w:val="26"/>
        </w:rPr>
        <w:t>-Занимательные научные опыты для детей</w:t>
      </w:r>
    </w:p>
    <w:p w14:paraId="225EBD59" w14:textId="77777777" w:rsidR="009E558D" w:rsidRPr="007864D4" w:rsidRDefault="009E558D" w:rsidP="009E558D">
      <w:pPr>
        <w:suppressAutoHyphens/>
        <w:ind w:left="720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864D4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Приложение 1.</w:t>
      </w:r>
    </w:p>
    <w:p w14:paraId="52FBABE2" w14:textId="77777777" w:rsidR="00FE69E6" w:rsidRPr="007864D4" w:rsidRDefault="00FE69E6" w:rsidP="00FE69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B7128" w14:textId="77777777" w:rsidR="00AC5D8C" w:rsidRPr="003F1C5F" w:rsidRDefault="005A1FDE" w:rsidP="00AC5D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C5F">
        <w:rPr>
          <w:rFonts w:ascii="Times New Roman" w:hAnsi="Times New Roman" w:cs="Times New Roman"/>
          <w:b/>
          <w:sz w:val="28"/>
          <w:szCs w:val="28"/>
        </w:rPr>
        <w:t>Примерные темы проектных работ и учебных исследований.</w:t>
      </w:r>
      <w:r w:rsidR="00AC5D8C" w:rsidRPr="003F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50FF5F" w14:textId="77777777" w:rsidR="00AC5D8C" w:rsidRPr="003F1C5F" w:rsidRDefault="00AC5D8C" w:rsidP="00AC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C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Автомобиль как источник химического загрязнения атмосферы.</w:t>
      </w:r>
      <w:r w:rsidRPr="003F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Антропогенное влияние сточных вод на воды рек окрестности Салыма.</w:t>
      </w:r>
    </w:p>
    <w:p w14:paraId="7261B274" w14:textId="77777777" w:rsidR="00AC5D8C" w:rsidRPr="003F1C5F" w:rsidRDefault="00AC5D8C" w:rsidP="00AC5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качества воды в водоемах и водопроводе.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Химический анализ водопроводной воды в моей школе на определение органолептических показателей, содержания </w:t>
      </w:r>
      <w:proofErr w:type="gramStart"/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хлорид-ионов</w:t>
      </w:r>
      <w:proofErr w:type="gramEnd"/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ионов железа.</w:t>
      </w:r>
    </w:p>
    <w:p w14:paraId="29080F44" w14:textId="77777777" w:rsidR="00AC5D8C" w:rsidRPr="003F1C5F" w:rsidRDefault="00AC5D8C" w:rsidP="00AC5D8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F1C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метода замораживания на качество питьевой воды.</w:t>
      </w:r>
    </w:p>
    <w:p w14:paraId="353E78BF" w14:textId="02DFB9C6" w:rsidR="00AC5D8C" w:rsidRPr="003F1C5F" w:rsidRDefault="00E019C4" w:rsidP="00AC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кислотности почв.</w:t>
      </w:r>
    </w:p>
    <w:p w14:paraId="38AB1772" w14:textId="77777777" w:rsidR="00AC5D8C" w:rsidRPr="003F1C5F" w:rsidRDefault="00AC5D8C" w:rsidP="00AC5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концентрации кислорода и углекислого газа в учебном кабинете в течение учебного дня.</w:t>
      </w:r>
      <w:r w:rsidRPr="003F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Газированные напитки: польза или вред?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Знаменитые напитки. Плюсы и минусы напитков «Пепси» и «Кока-Кола», «Спрайт» и «Фанта».</w:t>
      </w:r>
    </w:p>
    <w:p w14:paraId="16AF4503" w14:textId="77777777" w:rsidR="00AC5D8C" w:rsidRPr="003F1C5F" w:rsidRDefault="00AC5D8C" w:rsidP="00AC5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Аскорбиновая кислота: свойства, физиологическое действие, содержание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динамика накопления в растениях.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овощи и фрукты кислые? Определение количества витамина</w:t>
      </w:r>
      <w:proofErr w:type="gramStart"/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фруктах.</w:t>
      </w:r>
    </w:p>
    <w:p w14:paraId="5CF73A56" w14:textId="77777777" w:rsidR="00AC5D8C" w:rsidRPr="003F1C5F" w:rsidRDefault="00AC5D8C" w:rsidP="00AC5D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физико-химических свойств натуральных соков разных производителей.</w:t>
      </w:r>
      <w:r w:rsidRPr="003F1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Добавки, красители и консерванты в пищевых продуктах.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влияния жевательной резинки на организм человека.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для мытья посуды.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знаем о шампуне?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Стиральные порошки: обзор и сравнительная характеристика.</w:t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Исследование </w:t>
      </w:r>
      <w:proofErr w:type="spellStart"/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pH</w:t>
      </w:r>
      <w:proofErr w:type="spellEnd"/>
      <w:r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-растворов некоторых сортов мыла, шампуней и стиральных порошков</w:t>
      </w:r>
      <w:r w:rsidR="001A10CD" w:rsidRPr="003F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AC5D8C" w:rsidRPr="003F1C5F" w:rsidSect="001A10C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B6BB" w14:textId="77777777" w:rsidR="003865DA" w:rsidRDefault="003865DA" w:rsidP="00643D61">
      <w:pPr>
        <w:spacing w:after="0" w:line="240" w:lineRule="auto"/>
      </w:pPr>
      <w:r>
        <w:separator/>
      </w:r>
    </w:p>
  </w:endnote>
  <w:endnote w:type="continuationSeparator" w:id="0">
    <w:p w14:paraId="70185C24" w14:textId="77777777" w:rsidR="003865DA" w:rsidRDefault="003865DA" w:rsidP="0064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275B8" w14:textId="77777777" w:rsidR="003865DA" w:rsidRDefault="003865DA" w:rsidP="00643D61">
      <w:pPr>
        <w:spacing w:after="0" w:line="240" w:lineRule="auto"/>
      </w:pPr>
      <w:r>
        <w:separator/>
      </w:r>
    </w:p>
  </w:footnote>
  <w:footnote w:type="continuationSeparator" w:id="0">
    <w:p w14:paraId="556F8DE3" w14:textId="77777777" w:rsidR="003865DA" w:rsidRDefault="003865DA" w:rsidP="00643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1AB"/>
    <w:multiLevelType w:val="hybridMultilevel"/>
    <w:tmpl w:val="347E46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A4BA1"/>
    <w:multiLevelType w:val="multilevel"/>
    <w:tmpl w:val="32E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93CA3"/>
    <w:multiLevelType w:val="hybridMultilevel"/>
    <w:tmpl w:val="EEB8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41562"/>
    <w:multiLevelType w:val="hybridMultilevel"/>
    <w:tmpl w:val="19CE6B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DB4FAA"/>
    <w:multiLevelType w:val="multilevel"/>
    <w:tmpl w:val="DAAE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567A3"/>
    <w:multiLevelType w:val="hybridMultilevel"/>
    <w:tmpl w:val="1A160086"/>
    <w:lvl w:ilvl="0" w:tplc="FF807CB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7763149"/>
    <w:multiLevelType w:val="hybridMultilevel"/>
    <w:tmpl w:val="1A8C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F7279"/>
    <w:multiLevelType w:val="multilevel"/>
    <w:tmpl w:val="DA60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57E8D"/>
    <w:multiLevelType w:val="multilevel"/>
    <w:tmpl w:val="827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100C0"/>
    <w:multiLevelType w:val="hybridMultilevel"/>
    <w:tmpl w:val="D640D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B4692"/>
    <w:multiLevelType w:val="hybridMultilevel"/>
    <w:tmpl w:val="1AA0BAA8"/>
    <w:lvl w:ilvl="0" w:tplc="33C0DD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1E6641"/>
    <w:multiLevelType w:val="hybridMultilevel"/>
    <w:tmpl w:val="1098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27BCF"/>
    <w:multiLevelType w:val="hybridMultilevel"/>
    <w:tmpl w:val="2B14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E3EA7"/>
    <w:multiLevelType w:val="hybridMultilevel"/>
    <w:tmpl w:val="C14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A5675"/>
    <w:multiLevelType w:val="hybridMultilevel"/>
    <w:tmpl w:val="0E50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87FB3"/>
    <w:multiLevelType w:val="hybridMultilevel"/>
    <w:tmpl w:val="A8A8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F296B"/>
    <w:multiLevelType w:val="hybridMultilevel"/>
    <w:tmpl w:val="5FF2274A"/>
    <w:lvl w:ilvl="0" w:tplc="5EF2C21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E545C48"/>
    <w:multiLevelType w:val="hybridMultilevel"/>
    <w:tmpl w:val="036CB9C0"/>
    <w:lvl w:ilvl="0" w:tplc="5EF2C21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FD3925"/>
    <w:multiLevelType w:val="hybridMultilevel"/>
    <w:tmpl w:val="9A9C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8285F"/>
    <w:multiLevelType w:val="multilevel"/>
    <w:tmpl w:val="EC08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948FB"/>
    <w:multiLevelType w:val="multilevel"/>
    <w:tmpl w:val="0346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46B99"/>
    <w:multiLevelType w:val="multilevel"/>
    <w:tmpl w:val="1D0461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55D0668F"/>
    <w:multiLevelType w:val="hybridMultilevel"/>
    <w:tmpl w:val="A552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D4697C"/>
    <w:multiLevelType w:val="hybridMultilevel"/>
    <w:tmpl w:val="F0164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1D6DBF"/>
    <w:multiLevelType w:val="multilevel"/>
    <w:tmpl w:val="EC8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444AB"/>
    <w:multiLevelType w:val="hybridMultilevel"/>
    <w:tmpl w:val="4C58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E567E"/>
    <w:multiLevelType w:val="hybridMultilevel"/>
    <w:tmpl w:val="EAA6A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712EA"/>
    <w:multiLevelType w:val="hybridMultilevel"/>
    <w:tmpl w:val="A85A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E1C26A1"/>
    <w:multiLevelType w:val="hybridMultilevel"/>
    <w:tmpl w:val="5170A4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7A869A0"/>
    <w:multiLevelType w:val="hybridMultilevel"/>
    <w:tmpl w:val="FA3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E13"/>
    <w:multiLevelType w:val="hybridMultilevel"/>
    <w:tmpl w:val="20CE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A493A"/>
    <w:multiLevelType w:val="multilevel"/>
    <w:tmpl w:val="D86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F7849"/>
    <w:multiLevelType w:val="hybridMultilevel"/>
    <w:tmpl w:val="A7084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3419A3"/>
    <w:multiLevelType w:val="hybridMultilevel"/>
    <w:tmpl w:val="7A3CE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B7157"/>
    <w:multiLevelType w:val="hybridMultilevel"/>
    <w:tmpl w:val="676E7B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F9129A7"/>
    <w:multiLevelType w:val="multilevel"/>
    <w:tmpl w:val="32E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2"/>
  </w:num>
  <w:num w:numId="8">
    <w:abstractNumId w:val="25"/>
  </w:num>
  <w:num w:numId="9">
    <w:abstractNumId w:val="30"/>
  </w:num>
  <w:num w:numId="10">
    <w:abstractNumId w:val="32"/>
  </w:num>
  <w:num w:numId="11">
    <w:abstractNumId w:val="22"/>
  </w:num>
  <w:num w:numId="12">
    <w:abstractNumId w:val="27"/>
  </w:num>
  <w:num w:numId="13">
    <w:abstractNumId w:val="5"/>
  </w:num>
  <w:num w:numId="14">
    <w:abstractNumId w:val="31"/>
  </w:num>
  <w:num w:numId="15">
    <w:abstractNumId w:val="24"/>
  </w:num>
  <w:num w:numId="16">
    <w:abstractNumId w:val="2"/>
  </w:num>
  <w:num w:numId="17">
    <w:abstractNumId w:val="34"/>
  </w:num>
  <w:num w:numId="18">
    <w:abstractNumId w:val="14"/>
  </w:num>
  <w:num w:numId="19">
    <w:abstractNumId w:val="6"/>
  </w:num>
  <w:num w:numId="20">
    <w:abstractNumId w:val="1"/>
  </w:num>
  <w:num w:numId="21">
    <w:abstractNumId w:val="19"/>
  </w:num>
  <w:num w:numId="22">
    <w:abstractNumId w:val="4"/>
  </w:num>
  <w:num w:numId="23">
    <w:abstractNumId w:val="21"/>
  </w:num>
  <w:num w:numId="24">
    <w:abstractNumId w:val="20"/>
  </w:num>
  <w:num w:numId="25">
    <w:abstractNumId w:val="7"/>
  </w:num>
  <w:num w:numId="26">
    <w:abstractNumId w:val="35"/>
  </w:num>
  <w:num w:numId="27">
    <w:abstractNumId w:val="23"/>
  </w:num>
  <w:num w:numId="28">
    <w:abstractNumId w:val="33"/>
  </w:num>
  <w:num w:numId="29">
    <w:abstractNumId w:val="15"/>
  </w:num>
  <w:num w:numId="30">
    <w:abstractNumId w:val="28"/>
  </w:num>
  <w:num w:numId="31">
    <w:abstractNumId w:val="0"/>
  </w:num>
  <w:num w:numId="32">
    <w:abstractNumId w:val="3"/>
  </w:num>
  <w:num w:numId="33">
    <w:abstractNumId w:val="16"/>
  </w:num>
  <w:num w:numId="34">
    <w:abstractNumId w:val="17"/>
  </w:num>
  <w:num w:numId="35">
    <w:abstractNumId w:val="1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2B"/>
    <w:rsid w:val="00043171"/>
    <w:rsid w:val="000452ED"/>
    <w:rsid w:val="00062C45"/>
    <w:rsid w:val="000744CB"/>
    <w:rsid w:val="000772E1"/>
    <w:rsid w:val="000933DA"/>
    <w:rsid w:val="000F36E9"/>
    <w:rsid w:val="00121AD7"/>
    <w:rsid w:val="00132A9F"/>
    <w:rsid w:val="001774BB"/>
    <w:rsid w:val="001915F2"/>
    <w:rsid w:val="0019338D"/>
    <w:rsid w:val="001A10CD"/>
    <w:rsid w:val="001A20AF"/>
    <w:rsid w:val="001B3F8B"/>
    <w:rsid w:val="001C2F7B"/>
    <w:rsid w:val="001C6695"/>
    <w:rsid w:val="001C7FB1"/>
    <w:rsid w:val="001E0BA7"/>
    <w:rsid w:val="001E2906"/>
    <w:rsid w:val="002009EB"/>
    <w:rsid w:val="002118DD"/>
    <w:rsid w:val="00222E38"/>
    <w:rsid w:val="002400EE"/>
    <w:rsid w:val="00243DC9"/>
    <w:rsid w:val="00256C70"/>
    <w:rsid w:val="0027122B"/>
    <w:rsid w:val="00281D1C"/>
    <w:rsid w:val="0029253F"/>
    <w:rsid w:val="002A0A6B"/>
    <w:rsid w:val="002C5C39"/>
    <w:rsid w:val="002E3706"/>
    <w:rsid w:val="003108EB"/>
    <w:rsid w:val="00312563"/>
    <w:rsid w:val="00313D1A"/>
    <w:rsid w:val="00334FF4"/>
    <w:rsid w:val="003605FA"/>
    <w:rsid w:val="003865DA"/>
    <w:rsid w:val="00390D97"/>
    <w:rsid w:val="0039173F"/>
    <w:rsid w:val="003A25DD"/>
    <w:rsid w:val="003A52BF"/>
    <w:rsid w:val="003C17F0"/>
    <w:rsid w:val="003E76DE"/>
    <w:rsid w:val="003F1C5F"/>
    <w:rsid w:val="00416144"/>
    <w:rsid w:val="0042116C"/>
    <w:rsid w:val="00443AC6"/>
    <w:rsid w:val="00450D2C"/>
    <w:rsid w:val="0045277A"/>
    <w:rsid w:val="00471346"/>
    <w:rsid w:val="0049475C"/>
    <w:rsid w:val="004D20E2"/>
    <w:rsid w:val="004E18A4"/>
    <w:rsid w:val="00502381"/>
    <w:rsid w:val="00503660"/>
    <w:rsid w:val="00524F24"/>
    <w:rsid w:val="00561930"/>
    <w:rsid w:val="00572D1A"/>
    <w:rsid w:val="0058741B"/>
    <w:rsid w:val="00591E4C"/>
    <w:rsid w:val="00592709"/>
    <w:rsid w:val="00595F5C"/>
    <w:rsid w:val="005A1FDE"/>
    <w:rsid w:val="005B067B"/>
    <w:rsid w:val="005C0D40"/>
    <w:rsid w:val="005C5D5F"/>
    <w:rsid w:val="005D2308"/>
    <w:rsid w:val="005D3D1D"/>
    <w:rsid w:val="005E6841"/>
    <w:rsid w:val="006165BB"/>
    <w:rsid w:val="0063281A"/>
    <w:rsid w:val="00642F29"/>
    <w:rsid w:val="00643D61"/>
    <w:rsid w:val="00643E54"/>
    <w:rsid w:val="00657558"/>
    <w:rsid w:val="00696961"/>
    <w:rsid w:val="006A3CDC"/>
    <w:rsid w:val="006A7D25"/>
    <w:rsid w:val="006B07B7"/>
    <w:rsid w:val="006E57F1"/>
    <w:rsid w:val="00703FB9"/>
    <w:rsid w:val="00721BB7"/>
    <w:rsid w:val="00721D52"/>
    <w:rsid w:val="0072596A"/>
    <w:rsid w:val="00732A25"/>
    <w:rsid w:val="00754C78"/>
    <w:rsid w:val="00767F0D"/>
    <w:rsid w:val="007745BA"/>
    <w:rsid w:val="007864D4"/>
    <w:rsid w:val="007E0251"/>
    <w:rsid w:val="007E6124"/>
    <w:rsid w:val="007F5ED0"/>
    <w:rsid w:val="008257E3"/>
    <w:rsid w:val="0082628D"/>
    <w:rsid w:val="0088499B"/>
    <w:rsid w:val="0088499C"/>
    <w:rsid w:val="008B296B"/>
    <w:rsid w:val="008C6A4D"/>
    <w:rsid w:val="008E0FC1"/>
    <w:rsid w:val="008E2757"/>
    <w:rsid w:val="008E664C"/>
    <w:rsid w:val="008E6EDF"/>
    <w:rsid w:val="00910B4C"/>
    <w:rsid w:val="00910D52"/>
    <w:rsid w:val="009177A5"/>
    <w:rsid w:val="00952C8C"/>
    <w:rsid w:val="00964010"/>
    <w:rsid w:val="00970F69"/>
    <w:rsid w:val="00974FE2"/>
    <w:rsid w:val="009760D0"/>
    <w:rsid w:val="00990F9B"/>
    <w:rsid w:val="009A272E"/>
    <w:rsid w:val="009A52BE"/>
    <w:rsid w:val="009D4134"/>
    <w:rsid w:val="009D739D"/>
    <w:rsid w:val="009E558D"/>
    <w:rsid w:val="009F3BBC"/>
    <w:rsid w:val="00A0435B"/>
    <w:rsid w:val="00A35300"/>
    <w:rsid w:val="00A5684A"/>
    <w:rsid w:val="00A73941"/>
    <w:rsid w:val="00A75423"/>
    <w:rsid w:val="00A8152D"/>
    <w:rsid w:val="00A828AF"/>
    <w:rsid w:val="00AA1536"/>
    <w:rsid w:val="00AC5D8C"/>
    <w:rsid w:val="00AD3B2B"/>
    <w:rsid w:val="00AD4C5C"/>
    <w:rsid w:val="00B053AD"/>
    <w:rsid w:val="00B16220"/>
    <w:rsid w:val="00B21E6D"/>
    <w:rsid w:val="00B33ABE"/>
    <w:rsid w:val="00B466D9"/>
    <w:rsid w:val="00B5600F"/>
    <w:rsid w:val="00B6269F"/>
    <w:rsid w:val="00B6532A"/>
    <w:rsid w:val="00BA4E21"/>
    <w:rsid w:val="00BC1319"/>
    <w:rsid w:val="00C039B1"/>
    <w:rsid w:val="00C15EAF"/>
    <w:rsid w:val="00C160B7"/>
    <w:rsid w:val="00C166B0"/>
    <w:rsid w:val="00C32EBE"/>
    <w:rsid w:val="00C465BC"/>
    <w:rsid w:val="00C717D6"/>
    <w:rsid w:val="00C71856"/>
    <w:rsid w:val="00C91EB8"/>
    <w:rsid w:val="00C96240"/>
    <w:rsid w:val="00CB02A6"/>
    <w:rsid w:val="00CB4BCD"/>
    <w:rsid w:val="00CC052E"/>
    <w:rsid w:val="00CC14FC"/>
    <w:rsid w:val="00CC1915"/>
    <w:rsid w:val="00CD4BD1"/>
    <w:rsid w:val="00CE4FB0"/>
    <w:rsid w:val="00D054F0"/>
    <w:rsid w:val="00D1311E"/>
    <w:rsid w:val="00D134EB"/>
    <w:rsid w:val="00D24B8C"/>
    <w:rsid w:val="00D24FDB"/>
    <w:rsid w:val="00D306B4"/>
    <w:rsid w:val="00D7071C"/>
    <w:rsid w:val="00D7137D"/>
    <w:rsid w:val="00D77623"/>
    <w:rsid w:val="00D82145"/>
    <w:rsid w:val="00D833B9"/>
    <w:rsid w:val="00D93F29"/>
    <w:rsid w:val="00DA32DE"/>
    <w:rsid w:val="00DA350F"/>
    <w:rsid w:val="00E019C4"/>
    <w:rsid w:val="00E075E9"/>
    <w:rsid w:val="00E14AC9"/>
    <w:rsid w:val="00E636A0"/>
    <w:rsid w:val="00E7695F"/>
    <w:rsid w:val="00E84066"/>
    <w:rsid w:val="00E84991"/>
    <w:rsid w:val="00EB7DC8"/>
    <w:rsid w:val="00ED5D5F"/>
    <w:rsid w:val="00EF39F2"/>
    <w:rsid w:val="00EF45A3"/>
    <w:rsid w:val="00F56B0A"/>
    <w:rsid w:val="00F82239"/>
    <w:rsid w:val="00F90A9A"/>
    <w:rsid w:val="00F910F3"/>
    <w:rsid w:val="00F9468F"/>
    <w:rsid w:val="00FA4F15"/>
    <w:rsid w:val="00FB28A3"/>
    <w:rsid w:val="00FB43FD"/>
    <w:rsid w:val="00FE6299"/>
    <w:rsid w:val="00FE69E6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E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F3BBC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paragraph" w:customStyle="1" w:styleId="Default">
    <w:name w:val="Default"/>
    <w:rsid w:val="00754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2E1"/>
  </w:style>
  <w:style w:type="paragraph" w:customStyle="1" w:styleId="c2">
    <w:name w:val="c2"/>
    <w:basedOn w:val="a"/>
    <w:rsid w:val="000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006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2C5C3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4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92709"/>
    <w:rPr>
      <w:b/>
      <w:bCs/>
    </w:rPr>
  </w:style>
  <w:style w:type="paragraph" w:styleId="a9">
    <w:name w:val="header"/>
    <w:basedOn w:val="a"/>
    <w:link w:val="aa"/>
    <w:uiPriority w:val="99"/>
    <w:unhideWhenUsed/>
    <w:rsid w:val="0064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D61"/>
  </w:style>
  <w:style w:type="paragraph" w:styleId="ab">
    <w:name w:val="footer"/>
    <w:basedOn w:val="a"/>
    <w:link w:val="ac"/>
    <w:uiPriority w:val="99"/>
    <w:unhideWhenUsed/>
    <w:rsid w:val="0064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D61"/>
  </w:style>
  <w:style w:type="character" w:customStyle="1" w:styleId="c6">
    <w:name w:val="c6"/>
    <w:basedOn w:val="a0"/>
    <w:rsid w:val="00A35300"/>
  </w:style>
  <w:style w:type="character" w:customStyle="1" w:styleId="FontStyle19">
    <w:name w:val="Font Style19"/>
    <w:rsid w:val="00B6269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B6269F"/>
    <w:pPr>
      <w:widowControl w:val="0"/>
      <w:suppressAutoHyphens/>
      <w:autoSpaceDE w:val="0"/>
      <w:spacing w:after="0" w:line="247" w:lineRule="exact"/>
      <w:ind w:firstLine="8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7"/>
    <w:uiPriority w:val="59"/>
    <w:rsid w:val="0031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C5D8C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7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4FE2"/>
    <w:rPr>
      <w:rFonts w:ascii="Tahoma" w:hAnsi="Tahoma" w:cs="Tahoma"/>
      <w:sz w:val="16"/>
      <w:szCs w:val="16"/>
    </w:rPr>
  </w:style>
  <w:style w:type="character" w:styleId="af">
    <w:name w:val="Emphasis"/>
    <w:uiPriority w:val="20"/>
    <w:qFormat/>
    <w:rsid w:val="00FB28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E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F3BBC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paragraph" w:customStyle="1" w:styleId="Default">
    <w:name w:val="Default"/>
    <w:rsid w:val="00754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2E1"/>
  </w:style>
  <w:style w:type="paragraph" w:customStyle="1" w:styleId="c2">
    <w:name w:val="c2"/>
    <w:basedOn w:val="a"/>
    <w:rsid w:val="0007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006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2C5C3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4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92709"/>
    <w:rPr>
      <w:b/>
      <w:bCs/>
    </w:rPr>
  </w:style>
  <w:style w:type="paragraph" w:styleId="a9">
    <w:name w:val="header"/>
    <w:basedOn w:val="a"/>
    <w:link w:val="aa"/>
    <w:uiPriority w:val="99"/>
    <w:unhideWhenUsed/>
    <w:rsid w:val="0064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D61"/>
  </w:style>
  <w:style w:type="paragraph" w:styleId="ab">
    <w:name w:val="footer"/>
    <w:basedOn w:val="a"/>
    <w:link w:val="ac"/>
    <w:uiPriority w:val="99"/>
    <w:unhideWhenUsed/>
    <w:rsid w:val="0064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D61"/>
  </w:style>
  <w:style w:type="character" w:customStyle="1" w:styleId="c6">
    <w:name w:val="c6"/>
    <w:basedOn w:val="a0"/>
    <w:rsid w:val="00A35300"/>
  </w:style>
  <w:style w:type="character" w:customStyle="1" w:styleId="FontStyle19">
    <w:name w:val="Font Style19"/>
    <w:rsid w:val="00B6269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B6269F"/>
    <w:pPr>
      <w:widowControl w:val="0"/>
      <w:suppressAutoHyphens/>
      <w:autoSpaceDE w:val="0"/>
      <w:spacing w:after="0" w:line="247" w:lineRule="exact"/>
      <w:ind w:firstLine="8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7"/>
    <w:uiPriority w:val="59"/>
    <w:rsid w:val="0031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C5D8C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7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4FE2"/>
    <w:rPr>
      <w:rFonts w:ascii="Tahoma" w:hAnsi="Tahoma" w:cs="Tahoma"/>
      <w:sz w:val="16"/>
      <w:szCs w:val="16"/>
    </w:rPr>
  </w:style>
  <w:style w:type="character" w:styleId="af">
    <w:name w:val="Emphasis"/>
    <w:uiPriority w:val="20"/>
    <w:qFormat/>
    <w:rsid w:val="00FB2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okhovs.chat.ru/chemhis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llege.ru/chemistry/index.php" TargetMode="External"/><Relationship Id="rId17" Type="http://schemas.openxmlformats.org/officeDocument/2006/relationships/hyperlink" Target="http://adalin.mospsy.ru/l_01_00/l_01_10o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sector.relarn.ru/nsm/chemistry/STAR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rtulab.net/index.php?id=57&amp;Itemid=108&amp;layout=blog&amp;option=com_content&amp;view=category" TargetMode="External"/><Relationship Id="rId10" Type="http://schemas.openxmlformats.org/officeDocument/2006/relationships/hyperlink" Target="http://www.en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lhimik.ru/" TargetMode="External"/><Relationship Id="rId14" Type="http://schemas.openxmlformats.org/officeDocument/2006/relationships/hyperlink" Target="http://chemworld.narod.ru/intern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35A0-5375-4507-969D-F8F3B821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moigan2</cp:lastModifiedBy>
  <cp:revision>26</cp:revision>
  <cp:lastPrinted>2018-01-05T08:23:00Z</cp:lastPrinted>
  <dcterms:created xsi:type="dcterms:W3CDTF">2018-01-02T18:07:00Z</dcterms:created>
  <dcterms:modified xsi:type="dcterms:W3CDTF">2023-09-25T05:29:00Z</dcterms:modified>
</cp:coreProperties>
</file>